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0337282" w:displacedByCustomXml="next"/>
    <w:sdt>
      <w:sdtPr>
        <w:rPr>
          <w:rFonts w:asciiTheme="minorHAnsi" w:eastAsiaTheme="minorHAnsi" w:hAnsiTheme="minorHAnsi" w:cstheme="minorBidi"/>
          <w:sz w:val="22"/>
          <w:szCs w:val="22"/>
          <w:lang w:val="en-US"/>
        </w:rPr>
        <w:id w:val="-1959244299"/>
        <w:docPartObj>
          <w:docPartGallery w:val="Cover Pages"/>
          <w:docPartUnique/>
        </w:docPartObj>
      </w:sdtPr>
      <w:sdtEndPr/>
      <w:sdtContent>
        <w:p w:rsidR="00B049BF" w:rsidRDefault="00B049BF" w:rsidP="00B049BF">
          <w:pPr>
            <w:pStyle w:val="Heading1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39E4A511" wp14:editId="139D573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502920</wp:posOffset>
                        </wp:positionV>
                      </mc:Fallback>
                    </mc:AlternateContent>
                    <wp:extent cx="6537960" cy="5709684"/>
                    <wp:effectExtent l="0" t="0" r="0" b="571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709684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rFonts w:eastAsia="Times New Roman"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049BF" w:rsidRPr="00503828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503828">
                                  <w:rPr>
                                    <w:rFonts w:eastAsia="Times New Roman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FINANCIAL &amp; BUSINESS ADVISORY ASSOCIATES</w:t>
                                </w:r>
                              </w:p>
                              <w:p w:rsidR="00B049BF" w:rsidRPr="00420FA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Advisory*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Training*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420FAF"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Enterprise Development</w:t>
                                </w: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*</w:t>
                                </w:r>
                              </w:p>
                              <w:p w:rsidR="00B049BF" w:rsidRPr="008C0472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both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 w:rsidRPr="00420FA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MEMBER FIRM OF JCA INTERNATIONAL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  <w:t>In Association with the Manufacturers Association of Nigeria</w:t>
                                </w:r>
                              </w:p>
                              <w:p w:rsidR="00B049BF" w:rsidRPr="00A16097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049BF" w:rsidRPr="00D97C0C" w:rsidRDefault="00D96F79" w:rsidP="00B049BF">
                                <w:pPr>
                                  <w:pStyle w:val="NoSpacing"/>
                                  <w:rPr>
                                    <w:i/>
                                    <w:color w:val="FFFFF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FFFFFF"/>
                                    <w:sz w:val="60"/>
                                    <w:szCs w:val="60"/>
                                  </w:rPr>
                                  <w:t xml:space="preserve"> Strategy: The Winning Edge</w:t>
                                </w:r>
                              </w:p>
                              <w:p w:rsidR="00B049BF" w:rsidRDefault="003500DE" w:rsidP="00B049BF">
                                <w:pPr>
                                  <w:pStyle w:val="NoSpacing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="00D96F79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9</w:t>
                                </w:r>
                                <w:r w:rsidR="00D96F79" w:rsidRPr="00D96F79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123FDB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 </w:t>
                                </w:r>
                                <w:r w:rsidR="00123FDB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&amp;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D96F79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20</w:t>
                                </w:r>
                                <w:r w:rsidR="00B049BF" w:rsidRPr="002F421B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  <w:vertAlign w:val="superscript"/>
                                  </w:rPr>
                                  <w:t xml:space="preserve"> 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of </w:t>
                                </w:r>
                                <w:r w:rsidR="00D96F79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 xml:space="preserve">May, </w:t>
                                </w:r>
                                <w:r w:rsidR="00B049BF"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201</w:t>
                                </w:r>
                                <w:r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  <w:t>6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Manufacturers Association of Nigeria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Main Secretariat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Km. 4, Ota-Idiroko Road,</w:t>
                                </w:r>
                              </w:p>
                              <w:p w:rsidR="00B049BF" w:rsidRPr="002F421B" w:rsidRDefault="00B049BF" w:rsidP="00B049BF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C6538D"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>Ota,</w:t>
                                </w:r>
                                <w:r>
                                  <w:rPr>
                                    <w:rFonts w:ascii="Arial" w:hAnsi="Arial" w:cs="Arial"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Ogun State</w:t>
                                </w:r>
                                <w:r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   </w:t>
                                </w: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jc w:val="center"/>
                                  <w:rPr>
                                    <w:color w:val="FFFFFF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39E4A511" id="Rectangle 6" o:spid="_x0000_s1026" style="position:absolute;left:0;text-align:left;margin-left:0;margin-top:0;width:514.8pt;height:449.6pt;z-index:-251643904;visibility:visible;mso-wrap-style:square;mso-width-percent:1100;mso-height-percent:0;mso-top-percent:-50;mso-wrap-distance-left:9pt;mso-wrap-distance-top:0;mso-wrap-distance-right:9pt;mso-wrap-distance-bottom:0;mso-position-horizontal:center;mso-position-horizontal-relative:margin;mso-position-vertical-relative:margin;mso-width-percent:1100;mso-height-percent: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KPlwIAADUFAAAOAAAAZHJzL2Uyb0RvYy54bWysVNuO0zAQfUfiHyy/d5O0adpGTVfddkFI&#10;C7vahQ9wHKcJm9jBdpsWxL8znly4SQghXiyPPTM+c+aM19fnuiInoU2pZEKDK58SIbnKSnlI6If3&#10;ryZLSoxlMmOVkiKhF2Ho9ebli3XbxGKqClVlQhNIIk3cNgktrG1izzO8EDUzV6oREi5zpWtmwdQH&#10;L9Oshex15U19P/JapbNGKy6MgdN9d0k3mD/PBbf3eW6EJVVCAZvFVeOautXbrFl80KwpSt7DYP+A&#10;omalhEfHVHtmGTnq8rdUdcm1Miq3V1zVnsrzkgusAaoJ/F+qeSpYI7AWIMc0I03m/6Xl704PmpRZ&#10;QmfLKSWS1dCkR6CNyUMlSOQIahsTg99T86Bdiaa5U/zZEKl2BXiJrdaqLQTLAFbg/L2fApxhIJSk&#10;7VuVQXZ2tAq5Oue6dgmBBXLGllzGloizJRwOo/lssYqgcxzu5gt/FS1DfIPFQ3ijjX0tVE3cJqEa&#10;wGN6droz1sFh8eDiXoPMcN7vuh59mc+i0F9No8l2u19MwnC/nNzcwG63u12FsyAK57e7ry5pEMam&#10;YJlq71PDj1pkg2aC8O960qu36zaqhpwYaLMjDtEh4gElcuno69pg7KUSDnslH0UOfUPe3IHh+pDu&#10;Kk06ccP0AWmDxIECDHCOeVlVY2zg+zMkCwdOuHiEkz0PgHp3FylwnsZYvw/887tjEL6tpB3ja/ZR&#10;6VEvfWVOLfacnnvZpSq7gHS06gYXPhrYFEp/pqSFoU2o+XRkWlBSvZEgv+l0GfluzNEK54spGBqN&#10;YLYI8C5FcxWEIdwxySFbQtNhu7Mdf8dGl4cCHguwSqm2oNq8RD05jB2wXuswm9i0/h9xw/+jjV7f&#10;f7vNNwAAAP//AwBQSwMEFAAGAAgAAAAhACmCorbcAAAABgEAAA8AAABkcnMvZG93bnJldi54bWxM&#10;j0FLw0AQhe+C/2EZwZvdGDQ0MZvSCoIgFGx78bbNjpvo7kzIbtv477v1opeBx3u89029mLwTRxxD&#10;z6TgfpaBQGrZ9GQV7LYvd3MQIWoy2jGhgh8MsGiur2pdGT7ROx430YpUQqHSCroYh0rK0HbodZjx&#10;gJS8Tx69jkmOVppRn1K5dzLPskJ63VNa6PSAzx2235uDV4Db3WOwH8zD13oV3NsDW1e8KnV7My2f&#10;QESc4l8YLvgJHZrEtOcDmSCcgvRI/L0XL8vLAsRewbwsc5BNLf/jN2cAAAD//wMAUEsBAi0AFAAG&#10;AAgAAAAhALaDOJL+AAAA4QEAABMAAAAAAAAAAAAAAAAAAAAAAFtDb250ZW50X1R5cGVzXS54bWxQ&#10;SwECLQAUAAYACAAAACEAOP0h/9YAAACUAQAACwAAAAAAAAAAAAAAAAAvAQAAX3JlbHMvLnJlbHNQ&#10;SwECLQAUAAYACAAAACEAcAPCj5cCAAA1BQAADgAAAAAAAAAAAAAAAAAuAgAAZHJzL2Uyb0RvYy54&#10;bWxQSwECLQAUAAYACAAAACEAKYKittwAAAAGAQAADwAAAAAAAAAAAAAAAADxBAAAZHJzL2Rvd25y&#10;ZXYueG1sUEsFBgAAAAAEAAQA8wAAAPoFAAAAAA==&#10;" fillcolor="#121212 [2992]" stroked="f">
                    <v:fill color2="black [2016]" rotate="t" colors="0 #4c4c4c;.5 #262626;1 black" focus="100%" type="gradient">
                      <o:fill v:ext="view" type="gradientUnscaled"/>
                    </v:fill>
                    <v:textbox inset="18pt,,108pt,7.2pt">
                      <w:txbxContent>
                        <w:p w:rsidR="00B049BF" w:rsidRDefault="00B049BF" w:rsidP="00B049BF">
                          <w:pPr>
                            <w:pStyle w:val="NoSpacing"/>
                            <w:jc w:val="both"/>
                            <w:rPr>
                              <w:rFonts w:eastAsia="Times New Roman"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B049BF" w:rsidRPr="00503828" w:rsidRDefault="00B049BF" w:rsidP="00B049BF">
                          <w:pPr>
                            <w:pStyle w:val="NoSpacing"/>
                            <w:jc w:val="both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503828">
                            <w:rPr>
                              <w:rFonts w:eastAsia="Times New Roman"/>
                              <w:b/>
                              <w:color w:val="FFFFFF"/>
                              <w:sz w:val="36"/>
                              <w:szCs w:val="36"/>
                            </w:rPr>
                            <w:t>FINANCIAL &amp; BUSINESS ADVISORY ASSOCIATES</w:t>
                          </w:r>
                        </w:p>
                        <w:p w:rsidR="00B049BF" w:rsidRPr="00420FAF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Advisory*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Training*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20FAF">
                            <w:rPr>
                              <w:color w:val="FFFFFF"/>
                              <w:sz w:val="28"/>
                              <w:szCs w:val="28"/>
                            </w:rPr>
                            <w:t>Enterprise Development</w:t>
                          </w: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*</w:t>
                          </w:r>
                        </w:p>
                        <w:p w:rsidR="00B049BF" w:rsidRPr="008C0472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both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 w:rsidRPr="00420FAF">
                            <w:rPr>
                              <w:color w:val="FFFFFF"/>
                              <w:sz w:val="32"/>
                              <w:szCs w:val="32"/>
                            </w:rPr>
                            <w:t>MEMBER FIRM OF JCA INTERNATIONAL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 w:val="28"/>
                              <w:szCs w:val="28"/>
                            </w:rPr>
                            <w:t>In Association with the Manufacturers Association of Nigeria</w:t>
                          </w:r>
                        </w:p>
                        <w:p w:rsidR="00B049BF" w:rsidRPr="00A16097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  <w:p w:rsidR="00B049BF" w:rsidRPr="00D97C0C" w:rsidRDefault="00D96F79" w:rsidP="00B049BF">
                          <w:pPr>
                            <w:pStyle w:val="NoSpacing"/>
                            <w:rPr>
                              <w:i/>
                              <w:color w:val="FFFFFF"/>
                              <w:sz w:val="52"/>
                              <w:szCs w:val="52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60"/>
                              <w:szCs w:val="60"/>
                            </w:rPr>
                            <w:t xml:space="preserve"> Strategy: The Winning Edge</w:t>
                          </w:r>
                        </w:p>
                        <w:p w:rsidR="00B049BF" w:rsidRDefault="003500DE" w:rsidP="00B049BF">
                          <w:pPr>
                            <w:pStyle w:val="NoSpacing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 w:rsidR="00D96F79">
                            <w:rPr>
                              <w:color w:val="FFFFFF"/>
                              <w:sz w:val="32"/>
                              <w:szCs w:val="32"/>
                            </w:rPr>
                            <w:t>9</w:t>
                          </w:r>
                          <w:r w:rsidR="00D96F79" w:rsidRPr="00D96F79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123FDB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 xml:space="preserve"> </w:t>
                          </w:r>
                          <w:r w:rsidR="00123FDB">
                            <w:rPr>
                              <w:color w:val="FFFFFF"/>
                              <w:sz w:val="32"/>
                              <w:szCs w:val="32"/>
                            </w:rPr>
                            <w:t>&amp;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</w:t>
                          </w:r>
                          <w:r w:rsidR="00D96F79">
                            <w:rPr>
                              <w:color w:val="FFFFFF"/>
                              <w:sz w:val="32"/>
                              <w:szCs w:val="32"/>
                            </w:rPr>
                            <w:t>20</w:t>
                          </w:r>
                          <w:r w:rsidR="00B049BF" w:rsidRPr="002F421B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  <w:vertAlign w:val="superscript"/>
                            </w:rPr>
                            <w:t xml:space="preserve"> 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of </w:t>
                          </w:r>
                          <w:r w:rsidR="00D96F79"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May, </w:t>
                          </w:r>
                          <w:r w:rsidR="00B049BF">
                            <w:rPr>
                              <w:color w:val="FFFFFF"/>
                              <w:sz w:val="32"/>
                              <w:szCs w:val="32"/>
                            </w:rPr>
                            <w:t>201</w:t>
                          </w: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>6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>Manufacturers Association of Nigeria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Main Secretariat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Km. 4, Ota-Idiroko Road,</w:t>
                          </w:r>
                        </w:p>
                        <w:p w:rsidR="00B049BF" w:rsidRPr="002F421B" w:rsidRDefault="00B049BF" w:rsidP="00B049BF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C6538D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Ota,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Ogun State</w:t>
                          </w: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        </w:t>
                          </w: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  <w:p w:rsidR="00B049BF" w:rsidRDefault="00B049BF" w:rsidP="00B049B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B049BF" w:rsidRDefault="00B049BF" w:rsidP="00B049BF"/>
        <w:p w:rsidR="00B049BF" w:rsidRDefault="00B049BF" w:rsidP="00B049BF"/>
        <w:p w:rsidR="00B049BF" w:rsidRDefault="00B049BF" w:rsidP="00B049BF"/>
        <w:p w:rsidR="00B049BF" w:rsidRDefault="00B049BF" w:rsidP="00B049B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628A5BD" wp14:editId="306B10B0">
                    <wp:simplePos x="0" y="0"/>
                    <wp:positionH relativeFrom="margin">
                      <wp:posOffset>-301925</wp:posOffset>
                    </wp:positionH>
                    <wp:positionV relativeFrom="margin">
                      <wp:posOffset>5236234</wp:posOffset>
                    </wp:positionV>
                    <wp:extent cx="2941955" cy="3554083"/>
                    <wp:effectExtent l="0" t="0" r="0" b="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41955" cy="35540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Financial &amp; Business Advisory Services Associates</w:t>
                                </w:r>
                              </w:p>
                              <w:p w:rsidR="00B049BF" w:rsidRDefault="00B049BF" w:rsidP="00B049BF">
                                <w:pPr>
                                  <w:spacing w:after="0"/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16 Udi Street  </w:t>
                                </w: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 xml:space="preserve">Osborne Foreshore Estate </w:t>
                                </w: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Ikoyi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  <w:t>, Lagos</w:t>
                                </w: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rPr>
                                    <w:b/>
                                    <w:bCs/>
                                    <w:color w:val="44546A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49500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628A5B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6" o:spid="_x0000_s1027" type="#_x0000_t202" style="position:absolute;margin-left:-23.75pt;margin-top:412.3pt;width:231.65pt;height:279.85pt;z-index:251673600;visibility:visible;mso-wrap-style:square;mso-width-percent:49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495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T5fwIAAG4FAAAOAAAAZHJzL2Uyb0RvYy54bWysVM1OGzEQvlfqO1i+l01IgkjEBqUgqkoI&#10;UKHi7HhtsqrtccdOdtOn79i7GyLaC1Uv9njmm/H8X1y21rCdwlCDK/n4ZMSZchKq2r2U/PvTzadz&#10;zkIUrhIGnCr5XgV+ufz44aLxC3UKGzCVQkZGXFg0vuSbGP2iKILcKCvCCXjlSKgBrYj0xJeiQtGQ&#10;dWuK09HorGgAK48gVQjEve6EfJnta61kvNc6qMhMycm3mE/M5zqdxfJCLF5Q+E0tezfEP3hhRe3o&#10;04OpaxEF22L9hylbS4QAOp5IsAVoXUuVY6BoxqM30TxuhFc5FkpO8Ic0hf9nVt7tHpDVVckn52ec&#10;OWGpSE+qjewztCzxKEONDwsCPnqCxpYEVOmBH4iZAm812nRTSIzklOv9Ib/JnCTm6Xw6ns9mnEmS&#10;TWaz6eh8kuwUr+oeQ/yiwLJElBypgDmvYncbYgcdIOk3Bze1MbmIxrGm5GeT2SgrHCRk3LiEVbkd&#10;ejMppM71TMW9UQlj3DelKR05gsTIjaiuDLKdoBYSUioXc/DZLqETSpMT71Hs8a9evUe5i2P4GVw8&#10;KNvaAebo37hd/Rhc1h2ecn4UdyJju25zHxwqu4ZqTwVH6IYmeHlTU1FuRYgPAmlKqMY0+fGeDm2A&#10;kg89xdkG8Nff+AlPzUtSzhqaupKHn1uBijPz1VFbz8fTaRrT4wceP9bHD7e1V0BVGdOO8TKTpIzR&#10;DKRGsM+0IFbpVxIJJ+nvkq8H8ip2u4AWjFSrVQbRYHoRb92jl8l0KlJquaf2WaDv+zJSS9/BMJ9i&#10;8aY9O2zSdLDaRtB17t2U5y6rff5pqHP39wsobY3jd0a9rsnlbwAAAP//AwBQSwMEFAAGAAgAAAAh&#10;AFMuavjhAAAADAEAAA8AAABkcnMvZG93bnJldi54bWxMj8FOwzAQRO9I/IO1SFxQ67R1SghxqlLB&#10;pTdCy9mNjRMRr6PYbdK/ZznBcbVPb2aKzeQ6djFDaD1KWMwTYAZrr1u0Eg4fb7MMWIgKteo8GglX&#10;E2BT3t4UKtd+xHdzqaJlJMGQKwlNjH3Oeagb41SY+94g/b784FSkc7BcD2okuev4MknW3KkWKaFR&#10;vdk1pv6uzo4s7uXwKexrPG6fqvS6P9r6YTdKeX83bZ+BRTPFPxh+61N1KKnTyZ9RB9ZJmInHlFAJ&#10;2VKsgREhFimNORG6ysQKeFnw/yPKHwAAAP//AwBQSwECLQAUAAYACAAAACEAtoM4kv4AAADhAQAA&#10;EwAAAAAAAAAAAAAAAAAAAAAAW0NvbnRlbnRfVHlwZXNdLnhtbFBLAQItABQABgAIAAAAIQA4/SH/&#10;1gAAAJQBAAALAAAAAAAAAAAAAAAAAC8BAABfcmVscy8ucmVsc1BLAQItABQABgAIAAAAIQBI8BT5&#10;fwIAAG4FAAAOAAAAAAAAAAAAAAAAAC4CAABkcnMvZTJvRG9jLnhtbFBLAQItABQABgAIAAAAIQBT&#10;Lmr44QAAAAwBAAAPAAAAAAAAAAAAAAAAANkEAABkcnMvZG93bnJldi54bWxQSwUGAAAAAAQABADz&#10;AAAA5wUAAAAA&#10;" filled="f" stroked="f" strokeweight=".5pt">
                    <v:textbox inset=",7.2pt,,7.2pt">
                      <w:txbxContent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Financial &amp; Business Advisory Services Associates</w:t>
                          </w:r>
                        </w:p>
                        <w:p w:rsidR="00B049BF" w:rsidRDefault="00B049BF" w:rsidP="00B049BF">
                          <w:pPr>
                            <w:spacing w:after="0"/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 xml:space="preserve">16 Udi Street  </w:t>
                          </w: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 xml:space="preserve">Osborne Foreshore Estate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Ikoyi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  <w:t>, Lagos</w:t>
                          </w: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rPr>
                              <w:b/>
                              <w:bCs/>
                              <w:color w:val="44546A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166BFF4A" wp14:editId="482D7B12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3559175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2525862" cy="3703320"/>
                    <wp:effectExtent l="0" t="0" r="0" b="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2539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049BF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049BF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B049BF" w:rsidRPr="004C6B24" w:rsidRDefault="00B049BF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049BF" w:rsidRPr="002B4D3A" w:rsidRDefault="00123FDB" w:rsidP="00B049BF">
                                <w:pPr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44546A" w:themeColor="text2"/>
                                    <w:sz w:val="20"/>
                                    <w:szCs w:val="20"/>
                                  </w:rPr>
                                  <w:t>Developing Your Long Game</w:t>
                                </w:r>
                              </w:p>
                              <w:p w:rsidR="00B049BF" w:rsidRDefault="00B049BF" w:rsidP="00B049BF">
                                <w:pPr>
                                  <w:spacing w:after="120"/>
                                  <w:suppressOverlap/>
                                  <w:rPr>
                                    <w:rFonts w:asciiTheme="majorHAnsi" w:eastAsiaTheme="majorEastAsia" w:hAnsiTheme="majorHAnsi" w:cstheme="majorBidi"/>
                                    <w:color w:val="44546A" w:themeColor="text2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66BFF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7" o:spid="_x0000_s1028" type="#_x0000_t202" style="position:absolute;margin-left:0;margin-top:0;width:198.9pt;height:291.6pt;z-index:251674624;visibility:visible;mso-wrap-style:square;mso-width-percent:0;mso-height-percent:0;mso-left-percent:445;mso-top-percent:590;mso-wrap-distance-left:9pt;mso-wrap-distance-top:0;mso-wrap-distance-right:9pt;mso-wrap-distance-bottom:0;mso-position-horizontal-relative:margin;mso-position-vertical-relative:margin;mso-width-percent:0;mso-height-percent: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HsQhQIAAG8FAAAOAAAAZHJzL2Uyb0RvYy54bWysVF9v2jAQf5+072D5fQRCaSlqqFgrpklV&#10;Ww2mPhvHLtFsn2cbEvbpd3YSitheOu3FPt/97nz/b24brcheOF+BKehoMKREGA5lZV4L+n29/DSl&#10;xAdmSqbAiIIehKe3848fbmo7EzlsQZXCETRi/Ky2Bd2GYGdZ5vlWaOYHYIVBoQSnWcCne81Kx2q0&#10;rlWWD4eXWQ2utA648B65962QzpN9KQUPT1J6EYgqKPoW0unSuYlnNr9hs1fH7LbinRvsH7zQrDL4&#10;6dHUPQuM7Fz1hyldcQceZBhw0BlIWXGRYsBoRsOzaFZbZkWKBZPj7TFN/v+Z5Y/7Z0eqsqDj6RUl&#10;hmks0lo0gXyGhkQeZqi2fobAlUVoaFCAle75Hpkx8EY6HW8MiaAcc3045jea48jMJ/lkfD2hhKNs&#10;fDUcj/NUgexN3TofvgjQJBIFdVjAlFe2f/ABXUFoD4m/GVhWSqUiKkPqgl6OJ8OkcJSghjIRK1I7&#10;dGZiSK3riQoHJSJGmW9CYjpSBJGRGlHcKUf2DFuIcS5MSMEnu4iOKIlOvEexw7959R7lNo7+ZzDh&#10;qKwrAy5Ff+Z2+aN3WbZ4TORJ3JEMzaZJfZD3ld1AecCCO2iHxlu+rLAoD8yHZ+ZwSrDGOPnhCQ+p&#10;AJMPHUXJFtyvv/EjHpsXpZTUOHUF9T93zAlK1FeDbX09uriIY5oeo2k+neLLnYo2pw+z03eAZRnh&#10;krE8kREfVE9KB/oFN8QifosiZjh+XtDQk3ehXQa4YbhYLBIIJ9Oy8GBWlkfTsUqx59bNC3O2a8yA&#10;Pf0I/YCy2Vl/ttioaWCxCyCr1Lwx0W1auwLgVKee7jZQXBun74R625Pz3wAAAP//AwBQSwMEFAAG&#10;AAgAAAAhAFi0fRTcAAAABQEAAA8AAABkcnMvZG93bnJldi54bWxMj8tOw0AMRfdI/MPISOzohBZK&#10;GjKpEBIvAYum/QA3Y5KIjCfKTNvQr8ewgY0l614dH+fL0XVqT0NoPRu4nCSgiCtvW64NbNYPFymo&#10;EJEtdp7JwBcFWBanJzlm1h94Rfsy1kogHDI00MTYZ1qHqiGHYeJ7Ysk+/OAwyjrU2g54ELjr9DRJ&#10;5tphy3KhwZ7uG6o+y50zkKxXz25evVy962OJx7f66TV9ZGPOz8a7W1CRxvhXhh99UYdCnLZ+xzao&#10;ThjS+52SzRY38sbWwHU6m4Iucv3fvvgGAAD//wMAUEsBAi0AFAAGAAgAAAAhALaDOJL+AAAA4QEA&#10;ABMAAAAAAAAAAAAAAAAAAAAAAFtDb250ZW50X1R5cGVzXS54bWxQSwECLQAUAAYACAAAACEAOP0h&#10;/9YAAACUAQAACwAAAAAAAAAAAAAAAAAvAQAAX3JlbHMvLnJlbHNQSwECLQAUAAYACAAAACEAjtR7&#10;EIUCAABvBQAADgAAAAAAAAAAAAAAAAAuAgAAZHJzL2Uyb0RvYy54bWxQSwECLQAUAAYACAAAACEA&#10;WLR9FNwAAAAFAQAADwAAAAAAAAAAAAAAAADfBAAAZHJzL2Rvd25yZXYueG1sUEsFBgAAAAAEAAQA&#10;8wAAAOgFAAAAAA==&#10;" filled="f" stroked="f" strokeweight=".5pt">
                    <v:textbox inset=",14.4pt,,7.2pt">
                      <w:txbxContent>
                        <w:p w:rsidR="00B049BF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40"/>
                              <w:szCs w:val="40"/>
                            </w:rPr>
                          </w:pPr>
                        </w:p>
                        <w:p w:rsidR="00B049BF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40"/>
                              <w:szCs w:val="40"/>
                            </w:rPr>
                          </w:pPr>
                        </w:p>
                        <w:p w:rsidR="00B049BF" w:rsidRPr="004C6B24" w:rsidRDefault="00B049BF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  <w:p w:rsidR="00B049BF" w:rsidRPr="002B4D3A" w:rsidRDefault="00123FDB" w:rsidP="00B049BF">
                          <w:pPr>
                            <w:suppressOverlap/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44546A" w:themeColor="text2"/>
                              <w:sz w:val="20"/>
                              <w:szCs w:val="20"/>
                            </w:rPr>
                            <w:t>Developing Your Long Game</w:t>
                          </w:r>
                        </w:p>
                        <w:p w:rsidR="00B049BF" w:rsidRDefault="00B049BF" w:rsidP="00B049BF">
                          <w:pPr>
                            <w:spacing w:after="120"/>
                            <w:suppressOverlap/>
                            <w:rPr>
                              <w:rFonts w:asciiTheme="majorHAnsi" w:eastAsiaTheme="majorEastAsia" w:hAnsiTheme="majorHAnsi" w:cstheme="majorBidi"/>
                              <w:color w:val="44546A" w:themeColor="text2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3D73C6E" wp14:editId="4336081A">
                    <wp:simplePos x="0" y="0"/>
                    <wp:positionH relativeFrom="column">
                      <wp:posOffset>4758055</wp:posOffset>
                    </wp:positionH>
                    <wp:positionV relativeFrom="paragraph">
                      <wp:posOffset>1165225</wp:posOffset>
                    </wp:positionV>
                    <wp:extent cx="1484630" cy="0"/>
                    <wp:effectExtent l="0" t="114300" r="20320" b="133350"/>
                    <wp:wrapNone/>
                    <wp:docPr id="26" name="Straight Connector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484630" cy="0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chemeClr val="tx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1D5FBA2B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65pt,91.75pt" to="491.55pt,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Px2wEAABAEAAAOAAAAZHJzL2Uyb0RvYy54bWysU02P0zAQvSPxHyzfadJSqlXUdA9dLRcE&#10;Fcv+AK8zbiz5S2PTpv+esZOmK0BIIC5O7Jk3897zeHs/WMNOgFF71/LlouYMnPSddseWP397fHfH&#10;WUzCdcJ4By2/QOT3u7dvtufQwMr33nSAjIq42JxDy/uUQlNVUfZgRVz4AI6CyqMVibZ4rDoUZ6pu&#10;TbWq60119tgF9BJipNOHMch3pb5SINMXpSIkZlpO3FJZsawvea12W9EcUYRey4mG+AcWVmhHTedS&#10;DyIJ9h31L6WsluijV2khva28UlpC0UBqlvVPap56EaBoIXNimG2K/6+s/Hw6INNdy1cbzpywdEdP&#10;CYU+9ontvXPkoEdGQXLqHGJDgL074LSL4YBZ9qDQ5i8JYkNx9zK7C0Nikg6X67v15j1dgrzGqhsw&#10;YEwfwVuWf1putMvCRSNOn2KiZpR6TcnHxrEzUf6wruu65EVvdPeojcnRMj2wN8hOgu49DavMnkq8&#10;yqKdcXSYNY0qyl+6GBgbfAVFvmTeY4M8kbeaQkpwaTnVNY6yM0wRgxk4MfsTcMrPUCjT+jfgGVE6&#10;e5dmsNXO4+9op+FKWY35VwdG3dmCF99dyv0Wa2jsinPTE8lz/Xpf4LeHvPsBAAD//wMAUEsDBBQA&#10;BgAIAAAAIQAJSb993wAAAAsBAAAPAAAAZHJzL2Rvd25yZXYueG1sTI/BSsNAEIbvgu+wjODNbmq0&#10;TWM2RQpeVCjGGq/b7JiEZmdDdpumb+8Igh5n/o9/vsnWk+3EiINvHSmYzyIQSJUzLdUKdu9PNwkI&#10;HzQZ3TlCBWf0sM4vLzKdGneiNxyLUAsuIZ9qBU0IfSqlrxq02s9cj8TZlxusDjwOtTSDPnG57eRt&#10;FC2k1S3xhUb3uGmwOhRHq8CXYfHcHjZy+1l+2Fczti/nslDq+mp6fAARcAp/MPzoszrk7LR3RzJe&#10;dAqWd6uYUQ6S+B4EE6sknoPY/25knsn/P+TfAAAA//8DAFBLAQItABQABgAIAAAAIQC2gziS/gAA&#10;AOEBAAATAAAAAAAAAAAAAAAAAAAAAABbQ29udGVudF9UeXBlc10ueG1sUEsBAi0AFAAGAAgAAAAh&#10;ADj9If/WAAAAlAEAAAsAAAAAAAAAAAAAAAAALwEAAF9yZWxzLy5yZWxzUEsBAi0AFAAGAAgAAAAh&#10;AK7Y8/HbAQAAEAQAAA4AAAAAAAAAAAAAAAAALgIAAGRycy9lMm9Eb2MueG1sUEsBAi0AFAAGAAgA&#10;AAAhAAlJv33fAAAACwEAAA8AAAAAAAAAAAAAAAAANQQAAGRycy9kb3ducmV2LnhtbFBLBQYAAAAA&#10;BAAEAPMAAABBBQAAAAA=&#10;" strokecolor="#44546a [3215]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0AE19382" wp14:editId="0AE48F56">
                    <wp:simplePos x="0" y="0"/>
                    <wp:positionH relativeFrom="column">
                      <wp:posOffset>-304800</wp:posOffset>
                    </wp:positionH>
                    <wp:positionV relativeFrom="paragraph">
                      <wp:posOffset>1393825</wp:posOffset>
                    </wp:positionV>
                    <wp:extent cx="4229100" cy="9525"/>
                    <wp:effectExtent l="0" t="114300" r="57150" b="142875"/>
                    <wp:wrapNone/>
                    <wp:docPr id="25" name="Straight Connector 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229100" cy="9525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line w14:anchorId="3175CA61" id="Straight Connector 2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pt,109.75pt" to="309pt,1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UGT3gEAABQEAAAOAAAAZHJzL2Uyb0RvYy54bWysU8GO2yAUvFfqPyDujZ1ot+pacfaQ1fZS&#10;tVG3+wEEg40EPPSgcfL3fWDHu2qrSq16wQbezJsZYHt/dpadFEYDvuXrVc2Z8hI64/uWP397fPeB&#10;s5iE74QFr1p+UZHf796+2Y6hURsYwHYKGZH42Iyh5UNKoamqKAflRFxBUJ42NaATiabYVx2Kkdid&#10;rTZ1/b4aAbuAIFWMtPowbfJd4ddayfRF66gSsy0nbamMWMZjHqvdVjQ9ijAYOcsQ/6DCCeOp6UL1&#10;IJJg39H8QuWMRIig00qCq0BrI1XxQG7W9U9ungYRVPFC4cSwxBT/H638fDogM13LN7eceeHojJ4S&#10;CtMPie3Be0oQkNEmJTWG2BBg7w84z2I4YLZ91ujylwyxc0n3sqSrzolJWrzZbO7WNR2CpL2724my&#10;esEGjOmjAsfyT8ut8dm7aMTpU0zUj0qvJXnZejZm1Tc1ceaFCNZ0j8baMsH+uLfIToIOfk8lVDRx&#10;vCojRuuJOPuanJS/dLFq6vBVacqGtK+nDvlWqoVWSKl8Ws+81lN1hmmSsABnaX8CzvUZqsqN/Rvw&#10;giidwacF7IwH/J3sdL5K1lP9NYHJd47gCN2lnHGJhq5eSX9+Jvluv54X+Mtj3v0AAAD//wMAUEsD&#10;BBQABgAIAAAAIQBTdw+E4wAAAAsBAAAPAAAAZHJzL2Rvd25yZXYueG1sTI/NTsMwEITvSLyDtUhc&#10;otZOVKomxKkAiQM98FMqJG5uvCQR8TqK3Ta8PdsTHHd2NPNNuZ5cL444hs6ThnSuQCDV3nbUaNi9&#10;P85WIEI0ZE3vCTX8YIB1dXlRmsL6E73hcRsbwSEUCqOhjXEopAx1i86EuR+Q+PflR2cin2Mj7WhO&#10;HO56mSm1lM50xA2tGfChxfp7e3Aanjb3z68fWbKb1CaXn4spJslLrvX11XR3CyLiFP/McMZndKiY&#10;ae8PZIPoNcwWK94SNWRpfgOCHcv0rOxZyVIFsirl/w3VLwAAAP//AwBQSwECLQAUAAYACAAAACEA&#10;toM4kv4AAADhAQAAEwAAAAAAAAAAAAAAAAAAAAAAW0NvbnRlbnRfVHlwZXNdLnhtbFBLAQItABQA&#10;BgAIAAAAIQA4/SH/1gAAAJQBAAALAAAAAAAAAAAAAAAAAC8BAABfcmVscy8ucmVsc1BLAQItABQA&#10;BgAIAAAAIQA6UUGT3gEAABQEAAAOAAAAAAAAAAAAAAAAAC4CAABkcnMvZTJvRG9jLnhtbFBLAQIt&#10;ABQABgAIAAAAIQBTdw+E4wAAAAsBAAAPAAAAAAAAAAAAAAAAADgEAABkcnMvZG93bnJldi54bWxQ&#10;SwUGAAAAAAQABADzAAAASAUAAAAA&#10;" strokecolor="#c00000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7D5B970D" wp14:editId="3DBED27F">
                    <wp:simplePos x="0" y="0"/>
                    <wp:positionH relativeFrom="column">
                      <wp:posOffset>-300355</wp:posOffset>
                    </wp:positionH>
                    <wp:positionV relativeFrom="paragraph">
                      <wp:posOffset>1163955</wp:posOffset>
                    </wp:positionV>
                    <wp:extent cx="5062855" cy="0"/>
                    <wp:effectExtent l="0" t="114300" r="61595" b="1333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062855" cy="0"/>
                            </a:xfrm>
                            <a:prstGeom prst="line">
                              <a:avLst/>
                            </a:prstGeom>
                            <a:ln w="2540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691BB06E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91.65pt" to="37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SR9AEAAE0EAAAOAAAAZHJzL2Uyb0RvYy54bWysVE1v2zAMvQ/YfxB0X+ykS1AYcXpI0V32&#10;UazdD1BlKRYgiQKlxsm/HyU7btENAzbsIkskH8n3RHl7c3KWHRVGA77ly0XNmfISOuMPLf/xePfh&#10;mrOYhO+EBa9aflaR3+zev9sOoVEr6MF2Chkl8bEZQsv7lEJTVVH2yom4gKA8OTWgE4mOeKg6FANl&#10;d7Za1fWmGgC7gCBVjGS9HZ18V/JrrWT6pnVUidmWU2+prFjWp7xWu61oDihCb+TUhviHLpwwnorO&#10;qW5FEuwZzS+pnJEIEXRaSHAVaG2kKhyIzbJ+w+ahF0EVLiRODLNM8f+llV+P98hM1/IrzrxwdEUP&#10;CYU59IntwXsSEJBdZZ2GEBsK3/t7nE4x3GMmfdLo8pfosFPR9jxrq06JSTKu683qer3mTF581Qsw&#10;YEyfFDiWNy23xmfaohHHzzFRMQq9hGSz9Wxo+Wr9sa7rEhfBmu7OWJu9ZXbU3iI7Crp1IaXyaVXi&#10;7LP7At1o3xB4un8y05SM5pyzmKnmnKl08KoI+awnY5ZkFKHs0tmqsb/vSpOoRHs59pfH+W1Lyyxq&#10;yUTRGaaJwAyciP0JOMVnqCqj/jfgGVEqg08z2BkP+Lu20+nSsh7jLwqMvLMET9Cdy3gUaWhmC8Pp&#10;feVH8fpc4C9/gd1PAAAA//8DAFBLAwQUAAYACAAAACEA+mrANOAAAAALAQAADwAAAGRycy9kb3du&#10;cmV2LnhtbEyPQUsDMRCF74L/IYzgRdqsVtuybraI2OKhCLZ6TzfjZjWZLJtsu+2vdwRBbzPzHm++&#10;VywG78Qeu9gEUnA9zkAgVcE0VCt42y5HcxAxaTLaBUIFR4ywKM/PCp2bcKBX3G9SLTiEYq4V2JTa&#10;XMpYWfQ6jkOLxNpH6LxOvHa1NJ0+cLh38ibLptLrhviD1S0+Wqy+Nr1XULfrl6fl1dG51eq9sqf2&#10;s3/Gk1KXF8PDPYiEQ/ozww8+o0PJTLvQk4nCKRjdziZsZWE+4YEds7uM2+1+L7Is5P8O5TcAAAD/&#10;/wMAUEsBAi0AFAAGAAgAAAAhALaDOJL+AAAA4QEAABMAAAAAAAAAAAAAAAAAAAAAAFtDb250ZW50&#10;X1R5cGVzXS54bWxQSwECLQAUAAYACAAAACEAOP0h/9YAAACUAQAACwAAAAAAAAAAAAAAAAAvAQAA&#10;X3JlbHMvLnJlbHNQSwECLQAUAAYACAAAACEAojskkfQBAABNBAAADgAAAAAAAAAAAAAAAAAuAgAA&#10;ZHJzL2Uyb0RvYy54bWxQSwECLQAUAAYACAAAACEA+mrANOAAAAALAQAADwAAAAAAAAAAAAAAAABO&#10;BAAAZHJzL2Rvd25yZXYueG1sUEsFBgAAAAAEAAQA8wAAAFsFAAAAAA==&#10;" strokecolor="#f4b083 [1941]" strokeweight="2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5C9E26E1" wp14:editId="3A467049">
                    <wp:simplePos x="0" y="0"/>
                    <wp:positionH relativeFrom="column">
                      <wp:posOffset>3930555</wp:posOffset>
                    </wp:positionH>
                    <wp:positionV relativeFrom="paragraph">
                      <wp:posOffset>1396384</wp:posOffset>
                    </wp:positionV>
                    <wp:extent cx="2306519" cy="0"/>
                    <wp:effectExtent l="0" t="114300" r="17780" b="1333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2306519" cy="0"/>
                            </a:xfrm>
                            <a:prstGeom prst="line">
                              <a:avLst/>
                            </a:prstGeom>
                            <a:noFill/>
                            <a:ln w="254000" cap="flat" cmpd="sng" algn="ctr">
                              <a:solidFill>
                                <a:srgbClr val="EEECE1">
                                  <a:lumMod val="9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3BBA91C"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5pt,109.95pt" to="491.1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vEzQEAAIMDAAAOAAAAZHJzL2Uyb0RvYy54bWysU8tu2zAQvBfoPxC815KdJmgEyznYTi99&#10;GEj7AWuKkgiQXGLJWPbfd0k7btreilyofQ53hqvlw9FZcdAUDfpWzme1FNor7IwfWvnzx+OHT1LE&#10;BL4Di1638qSjfFi9f7ecQqMXOKLtNAkG8bGZQivHlEJTVVGN2kGcYdCekz2Sg8QuDVVHMDG6s9Wi&#10;ru+qCakLhErHyNHNOSlXBb/vtUrf+z7qJGwrebZUTirnPp/VagnNQBBGoy5jwH9M4cB4vvQKtYEE&#10;4pnMP1DOKMKIfZopdBX2vVG6cGA28/ovNk8jBF24sDgxXGWKbwervh12JEzHb8fyeHD8Rk+JwAxj&#10;Emv0nhVEEpxkpaYQG25Y+x1dvBh2lGkfe3L5y4TEsah7uqqrj0koDi5u6rvb+b0U6iVX/W4MFNNn&#10;jU5ko5XW+EwcGjh8iYkv49KXkhz2+GisLY9nvZgY/PZjXTMDBbxEvYXEpgtMK/pBCrADb6dKVDAj&#10;WtPl/owUadivLYkD8IZst9v1dl6K7LP7it05fM/QRQCe4lJfJvoDKI+3gTieW0oqa8Yt1ueLdNnG&#10;C5us5Fm7bO2xOxVJq+zxS5e2y1bmVXrts/3631n9AgAA//8DAFBLAwQUAAYACAAAACEAkI0mFN4A&#10;AAALAQAADwAAAGRycy9kb3ducmV2LnhtbEyPwU7DMBBE70j8g7VI3KgTS1R1GqcCBAcEHFoQvbrx&#10;ElvE6yh22vD3GAkJjrMzmn1Tb2bfsyOO0QVSUC4KYEhtMI46BW+vD1crYDFpMroPhAq+MMKmOT+r&#10;dWXCibZ43KWO5RKKlVZgUxoqzmNr0eu4CANS9j7C6HXKcuy4GfUpl/uei6JYcq8d5Q9WD3hnsf3c&#10;TV5BN/Fr8R6fX+z+fgi3j8I9yckpdXkx36yBJZzTXxh+8DM6NJnpECYykfUKlqXMW5ICUUoJLCfk&#10;Sghgh98Lb2r+f0PzDQAA//8DAFBLAQItABQABgAIAAAAIQC2gziS/gAAAOEBAAATAAAAAAAAAAAA&#10;AAAAAAAAAABbQ29udGVudF9UeXBlc10ueG1sUEsBAi0AFAAGAAgAAAAhADj9If/WAAAAlAEAAAsA&#10;AAAAAAAAAAAAAAAALwEAAF9yZWxzLy5yZWxzUEsBAi0AFAAGAAgAAAAhAF4yK8TNAQAAgwMAAA4A&#10;AAAAAAAAAAAAAAAALgIAAGRycy9lMm9Eb2MueG1sUEsBAi0AFAAGAAgAAAAhAJCNJhTeAAAACwEA&#10;AA8AAAAAAAAAAAAAAAAAJwQAAGRycy9kb3ducmV2LnhtbFBLBQYAAAAABAAEAPMAAAAyBQAAAAA=&#10;" strokecolor="#ddd9c3" strokeweight="20pt"/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B4E8599" wp14:editId="4E6819B2">
                    <wp:simplePos x="0" y="0"/>
                    <wp:positionH relativeFrom="column">
                      <wp:posOffset>-299085</wp:posOffset>
                    </wp:positionH>
                    <wp:positionV relativeFrom="paragraph">
                      <wp:posOffset>467568</wp:posOffset>
                    </wp:positionV>
                    <wp:extent cx="6537325" cy="0"/>
                    <wp:effectExtent l="0" t="571500" r="15875" b="57150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537325" cy="0"/>
                            </a:xfrm>
                            <a:prstGeom prst="line">
                              <a:avLst/>
                            </a:prstGeom>
                            <a:ln w="1143000"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3CEAD632" id="Straight Connector 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36.8pt" to="491.2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sc6gEAADMEAAAOAAAAZHJzL2Uyb0RvYy54bWysU02P2yAQvVfqf0DcG9tJs1tZcfaQ1fbS&#10;j6i7/QEEg40EDAI2dv59B5w4q7aq1NVesBnmzbz3GDZ3o9HkKHxQYBtaLUpKhOXQKts19OfTw4dP&#10;lITIbMs0WNHQkwj0bvv+3WZwtVhCD7oVnmARG+rBNbSP0dVFEXgvDAsLcMLioQRvWMSt74rWswGr&#10;G10sy/KmGMC3zgMXIWD0fjqk21xfSsHjdymDiEQ3FLnFvPq8HtJabDes7jxzveJnGuwVLAxTFpvO&#10;pe5ZZOTZqz9KGcU9BJBxwcEUIKXiImtANVX5m5rHnjmRtaA5wc02hbcry78d956oFu+OEssMXtFj&#10;9Ex1fSQ7sBYNBE+q5NPgQo3pO7v3511we59Ej9Kb9EU5ZMzenmZvxRgJx+DNenW7Wq4p4Zez4gp0&#10;PsTPAgxJPw3VyibZrGbHLyFiM0y9pKSwtmRAwtXHVVmWOTGAVu2D0jod5+ERO+3JkeG1H7plztHP&#10;5iu0U+x2nZBT5Tk993lRCbtqi8EkfJKa/+JJi4nFDyHROhRXTSTS0F77Ms6Fjdm6XAmzE0wiyxl4&#10;Zv8v4Dk/QUUe6P8Bz4jcGWycwUZZ8H+jHccLZTnlXxyYdCcLDtCe8hBka3Ays3PnV5RG/+U+w69v&#10;ffsLAAD//wMAUEsDBBQABgAIAAAAIQBj03DT3wAAAAkBAAAPAAAAZHJzL2Rvd25yZXYueG1sTI/B&#10;boJAEIbvTfoOm2niTReVCCKLIU161EZr2uvCToHIzlJ2Rdqn7xoP7XFmvvzz/el21C0bsLeNIQHz&#10;WQAMqTSqoUrA6e1lGgOzTpKSrSEU8I0WttnjQyoTZa50wOHoKuZDyCZSQO1cl3Buyxq1tDPTIfnb&#10;p+m1dH7sK656efXhuuWLIFhxLRvyH2rZ4XON5fl40QJctNu/fvyc3gdbhHG+/BrxnB+EmDyN+QaY&#10;w9H9wXDT9+qQeafCXEhZ1gqYhtHcowKi5QqYB9bxIgRW3Bc8S/n/BtkvAAAA//8DAFBLAQItABQA&#10;BgAIAAAAIQC2gziS/gAAAOEBAAATAAAAAAAAAAAAAAAAAAAAAABbQ29udGVudF9UeXBlc10ueG1s&#10;UEsBAi0AFAAGAAgAAAAhADj9If/WAAAAlAEAAAsAAAAAAAAAAAAAAAAALwEAAF9yZWxzLy5yZWxz&#10;UEsBAi0AFAAGAAgAAAAhAG6N+xzqAQAAMwQAAA4AAAAAAAAAAAAAAAAALgIAAGRycy9lMm9Eb2Mu&#10;eG1sUEsBAi0AFAAGAAgAAAAhAGPTcNPfAAAACQEAAA8AAAAAAAAAAAAAAAAARAQAAGRycy9kb3du&#10;cmV2LnhtbFBLBQYAAAAABAAEAPMAAABQBQAAAAA=&#10;" strokecolor="#aeaaaa [2414]" strokeweight="90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0AAE96B6" wp14:editId="66D87DCF">
                    <wp:simplePos x="0" y="0"/>
                    <wp:positionH relativeFrom="column">
                      <wp:posOffset>2725947</wp:posOffset>
                    </wp:positionH>
                    <wp:positionV relativeFrom="paragraph">
                      <wp:posOffset>4927420</wp:posOffset>
                    </wp:positionV>
                    <wp:extent cx="3183147" cy="0"/>
                    <wp:effectExtent l="0" t="0" r="17780" b="19050"/>
                    <wp:wrapNone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18314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E37D320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388pt" to="465.3pt,3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BXuAEAAMMDAAAOAAAAZHJzL2Uyb0RvYy54bWysU8GO0zAQvSPxD5bvNE0XwSpquoeulguC&#10;ioUP8DrjxpLtscamaf+esdtmESAh0F4cjz3vzbznyfru6J04ACWLoZftYikFBI2DDftefvv68OZW&#10;ipRVGJTDAL08QZJ3m9ev1lPsYIUjugFIMElI3RR7OeYcu6ZJegSv0gIjBL40SF5lDmnfDKQmZveu&#10;WS2X75oJaYiEGlLi0/vzpdxUfmNA58/GJMjC9ZJ7y3Wluj6VtdmsVbcnFUerL22o/+jCKxu46Ex1&#10;r7IS38n+RuWtJkxo8kKjb9AYq6FqYDXt8hc1j6OKULWwOSnONqWXo9WfDjsSdujlSoqgPD/RYyZl&#10;92MWWwyBDUQSq+LTFFPH6duwo0uU4o6K6KMhX74sRxyrt6fZWzhmofnwpr29ad++l0Jf75pnYKSU&#10;PwB6UTa9dDYU2apTh48pczFOvaZwUBo5l667fHJQkl34AoalcLG2ousQwdaROCh+fqU1hNwWKcxX&#10;swvMWOdm4PLvwEt+gUIdsH8Bz4haGUOewd4GpD9Vz8dry+acf3XgrLtY8ITDqT5KtYYnpSq8THUZ&#10;xZ/jCn/+9zY/AAAA//8DAFBLAwQUAAYACAAAACEAJfA/S+EAAAALAQAADwAAAGRycy9kb3ducmV2&#10;LnhtbEyP0UrDQBBF3wX/YRnBN7sxlbSN2ZRSEGuhFFuhPm6TMYlmZ8Putkn/3hEEfZyZw51zs/lg&#10;WnFG5xtLCu5HEQikwpYNVQre9k93UxA+aCp1awkVXNDDPL++ynRa2p5e8bwLleAQ8qlWUIfQpVL6&#10;okaj/ch2SHz7sM7owKOrZOl0z+GmlXEUJdLohvhDrTtc1lh87U5GwcatVsvF+vJJ23fTH+L1Yfsy&#10;PCt1ezMsHkEEHMIfDD/6rA45Ox3tiUovWgUP8WzMqILJJOFSTMzGUQLi+LuReSb/d8i/AQAA//8D&#10;AFBLAQItABQABgAIAAAAIQC2gziS/gAAAOEBAAATAAAAAAAAAAAAAAAAAAAAAABbQ29udGVudF9U&#10;eXBlc10ueG1sUEsBAi0AFAAGAAgAAAAhADj9If/WAAAAlAEAAAsAAAAAAAAAAAAAAAAALwEAAF9y&#10;ZWxzLy5yZWxzUEsBAi0AFAAGAAgAAAAhAMtI0Fe4AQAAwwMAAA4AAAAAAAAAAAAAAAAALgIAAGRy&#10;cy9lMm9Eb2MueG1sUEsBAi0AFAAGAAgAAAAhACXwP0vhAAAACwEAAA8AAAAAAAAAAAAAAAAAEgQA&#10;AGRycy9kb3ducmV2LnhtbFBLBQYAAAAABAAEAPMAAAAgBQAAAAA=&#10;" strokecolor="#5b9bd5 [3204]" strokeweight=".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1" locked="0" layoutInCell="1" allowOverlap="1" wp14:anchorId="1A5F6929" wp14:editId="59520024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5769610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7F164B57" id="Rectangle 388" o:spid="_x0000_s1026" style="position:absolute;margin-left:0;margin-top:0;width:514.8pt;height:291.6pt;z-index:-251644928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VupAIAAKwFAAAOAAAAZHJzL2Uyb0RvYy54bWysVE1v2zAMvQ/YfxB0X+0k/QzqFEGLDgO6&#10;Nmg79KzIUmxAEjVJiZP9+lGS46ZddxmWgyJS5CP5TPLyaqsV2QjnWzAVHR2VlAjDoW7NqqI/nm+/&#10;nFPiAzM1U2BERXfC06vZ50+XnZ2KMTSgauEIghg/7WxFmxDstCg8b4Rm/gisMPgowWkWUHSronas&#10;Q3StinFZnhYduNo64MJ71N7kRzpL+FIKHh6k9CIQVVHMLaTTpXMZz2J2yaYrx2zT8j4N9g9ZaNYa&#10;DDpA3bDAyNq1f0DpljvwIMMRB12AlC0XqQasZlS+q+apYVakWpAcbwea/P+D5febhSNtXdHJOX4q&#10;wzR+pEekjZmVEiQqkaLO+ilaPtmF6yWP11jvVjod/7ESsk207gZaxTYQjsrTk8nZxSmyz/FtclZO&#10;JuNEfPHqbp0PXwVoEi8VdZhAopNt7nzAkGi6N4nRPKi2vm2VSkLsFXGtHNkw/MrL1Ti5qrX+DnXW&#10;XZT4i4UgTmqtaJ6lQyRlIp6BiJyNo6aI1ed60y3slIh2yjwKidRhhTnigJyDMs6FCaOUjG9YLbL6&#10;5K+5JMCILDH+gD0qy0nGeFunQuicZG8ePUVq+cG3/Mhxn1d2HjxSYDBhcNatAfcRwEHkbL/nKDMT&#10;SVpCvcO+cpAHzlt+2+KXvWM+LJjDCcNuwK0RHvCQCrqKQn+jpAH36yN9tMfGx1dKOpzYivqfa+YE&#10;JeqbwZG4GB0fxxFPwvHJGTYZcYcvy8MXs9bXgO0ywv1kebpG+6D2V+lAv+Bymceo+MQMx9gV5cHt&#10;heuQNwmuJy7m82SGY21ZuDNPlkfwyGrs3OftC3O2b++Ak3EP++lm03ddnm2jp4H5OoBs0wi88trz&#10;jSsh9XC/vuLOOZST1euSnf0GAAD//wMAUEsDBBQABgAIAAAAIQBdo7Oh3AAAAAYBAAAPAAAAZHJz&#10;L2Rvd25yZXYueG1sTI/BTsMwEETvSPyDtUhcELUJUIUQp6IgbgiBW/XsJkscEa+jeNsGvh6XC1xW&#10;Gs1o5m25mHwv9jjGLpCGq5kCgVSHpqNWw3r1fJmDiGypsX0g1PCFERbV6UlpiyYc6B33hluRSigW&#10;VoNjHgopY+3Q2zgLA1LyPsLoLSc5trIZ7SGV+15mSs2ltx2lBWcHfHRYf5qd1/DkNty+mKVRN7xx&#10;30vzmmdvF1qfn00P9yAYJ/4LwxE/oUOVmLZhR00UvYb0CP/eo6eyuzmIrYbb/DoDWZXyP371AwAA&#10;//8DAFBLAQItABQABgAIAAAAIQC2gziS/gAAAOEBAAATAAAAAAAAAAAAAAAAAAAAAABbQ29udGVu&#10;dF9UeXBlc10ueG1sUEsBAi0AFAAGAAgAAAAhADj9If/WAAAAlAEAAAsAAAAAAAAAAAAAAAAALwEA&#10;AF9yZWxzLy5yZWxzUEsBAi0AFAAGAAgAAAAhAHWsRW6kAgAArAUAAA4AAAAAAAAAAAAAAAAALgIA&#10;AGRycy9lMm9Eb2MueG1sUEsBAi0AFAAGAAgAAAAhAF2js6HcAAAABgEAAA8AAAAAAAAAAAAAAAAA&#10;/gQAAGRycy9kb3ducmV2LnhtbFBLBQYAAAAABAAEAPMAAAAHBgAAAAA=&#10;" fillcolor="#cfcdcd [2894]" stroked="f" strokeweight="1pt">
                    <w10:wrap anchorx="margin" anchory="margin"/>
                  </v:rect>
                </w:pict>
              </mc:Fallback>
            </mc:AlternateContent>
          </w:r>
          <w:r>
            <w:br w:type="page"/>
          </w:r>
        </w:p>
      </w:sdtContent>
    </w:sdt>
    <w:p w:rsidR="00B049BF" w:rsidRDefault="00B049BF" w:rsidP="00B049BF">
      <w:pPr>
        <w:pStyle w:val="Heading2"/>
        <w:numPr>
          <w:ilvl w:val="0"/>
          <w:numId w:val="0"/>
        </w:numPr>
        <w:ind w:left="576"/>
      </w:pPr>
      <w:r>
        <w:lastRenderedPageBreak/>
        <w:t xml:space="preserve"> </w:t>
      </w:r>
      <w:r w:rsidR="00D96F79">
        <w:t xml:space="preserve">  RATIONALE</w:t>
      </w:r>
    </w:p>
    <w:bookmarkEnd w:id="0"/>
    <w:p w:rsidR="00D96F79" w:rsidRPr="00AF41FD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iCs/>
          <w:color w:val="000000" w:themeColor="text1"/>
          <w:sz w:val="20"/>
          <w:szCs w:val="20"/>
          <w:lang/>
        </w:rPr>
        <w:t>The Competitive Strategy session will provide the understanding, knowledge and tools necessary to meet head on the challenge of building</w:t>
      </w:r>
      <w:r w:rsidRPr="00AF41FD">
        <w:rPr>
          <w:rFonts w:ascii="Tahoma" w:eastAsia="Times New Roman" w:hAnsi="Tahoma" w:cs="Tahoma"/>
          <w:i/>
          <w:iCs/>
          <w:color w:val="000000" w:themeColor="text1"/>
          <w:sz w:val="20"/>
          <w:szCs w:val="20"/>
          <w:lang/>
        </w:rPr>
        <w:t xml:space="preserve"> </w:t>
      </w: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a competitive strategy for your organization or separate business units within the organization.</w:t>
      </w:r>
    </w:p>
    <w:p w:rsidR="00D96F79" w:rsidRPr="00AF41FD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The program will provide insights into frameworks for assessing industry profitability, the competition, the environment and making strategic choices in an organizational or business unit context.</w:t>
      </w:r>
    </w:p>
    <w:p w:rsidR="00D96F79" w:rsidRPr="00AF41FD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 xml:space="preserve">Designed to broaden your perspective on how to make your organization more competitive, the session will help you </w:t>
      </w:r>
    </w:p>
    <w:p w:rsidR="00D96F79" w:rsidRPr="00086C54" w:rsidRDefault="00086C54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/>
        </w:rPr>
      </w:pPr>
      <w:r w:rsidRPr="00086C54">
        <w:rPr>
          <w:rFonts w:ascii="Tahoma" w:eastAsia="Times New Roman" w:hAnsi="Tahoma" w:cs="Tahoma"/>
          <w:b/>
          <w:color w:val="000000" w:themeColor="text1"/>
          <w:sz w:val="20"/>
          <w:szCs w:val="20"/>
          <w:lang/>
        </w:rPr>
        <w:t>Learning Outcome/</w:t>
      </w:r>
      <w:r w:rsidR="00D96F79" w:rsidRPr="00086C54">
        <w:rPr>
          <w:rFonts w:ascii="Tahoma" w:eastAsia="Times New Roman" w:hAnsi="Tahoma" w:cs="Tahoma"/>
          <w:b/>
          <w:color w:val="000000" w:themeColor="text1"/>
          <w:sz w:val="20"/>
          <w:szCs w:val="20"/>
          <w:lang/>
        </w:rPr>
        <w:t>Course Objectives:</w:t>
      </w:r>
    </w:p>
    <w:p w:rsidR="00D96F79" w:rsidRPr="00AF41FD" w:rsidRDefault="00D96F79" w:rsidP="00D96F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Assess the profitability of your industry or vertical markets</w:t>
      </w:r>
    </w:p>
    <w:p w:rsidR="00D96F79" w:rsidRPr="00AF41FD" w:rsidRDefault="00D96F79" w:rsidP="00D96F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Assess the competition in your industry and /or markets.</w:t>
      </w:r>
    </w:p>
    <w:p w:rsidR="00D96F79" w:rsidRPr="00AF41FD" w:rsidRDefault="00D96F79" w:rsidP="00D96F7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Examine theories and frameworks for identifying and exploiting profitable opportunities</w:t>
      </w:r>
    </w:p>
    <w:p w:rsidR="00D96F79" w:rsidRPr="00AF41FD" w:rsidRDefault="00D96F79" w:rsidP="00D96F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Create a cohesive and forceful business strategy</w:t>
      </w:r>
    </w:p>
    <w:p w:rsidR="00D96F79" w:rsidRPr="00AF41FD" w:rsidRDefault="00D96F79" w:rsidP="00D96F79">
      <w:pPr>
        <w:numPr>
          <w:ilvl w:val="0"/>
          <w:numId w:val="14"/>
        </w:numPr>
        <w:shd w:val="clear" w:color="auto" w:fill="FFFFFF"/>
        <w:spacing w:before="100" w:beforeAutospacing="1" w:after="84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Tailor the planning process to the needs of individual business units.</w:t>
      </w:r>
    </w:p>
    <w:p w:rsidR="00D96F79" w:rsidRPr="00AF41FD" w:rsidRDefault="00D96F79" w:rsidP="00D96F79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Enhance your ability to assess the strategic impact of the moves of your competitors and how to maintain competitive advantage</w:t>
      </w:r>
    </w:p>
    <w:p w:rsidR="00D96F79" w:rsidRPr="00AF41FD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b/>
          <w:iCs/>
          <w:color w:val="000000" w:themeColor="text1"/>
          <w:sz w:val="20"/>
          <w:szCs w:val="20"/>
          <w:lang/>
        </w:rPr>
        <w:t>Course Outline</w:t>
      </w:r>
      <w:r w:rsidRPr="00AF41FD">
        <w:rPr>
          <w:rFonts w:ascii="Tahoma" w:eastAsia="Times New Roman" w:hAnsi="Tahoma" w:cs="Tahoma"/>
          <w:b/>
          <w:color w:val="000000" w:themeColor="text1"/>
          <w:sz w:val="20"/>
          <w:szCs w:val="20"/>
          <w:lang/>
        </w:rPr>
        <w:t>:</w:t>
      </w:r>
    </w:p>
    <w:p w:rsidR="00D96F79" w:rsidRPr="00AF41FD" w:rsidRDefault="00D96F79" w:rsidP="00D96F79">
      <w:pPr>
        <w:pStyle w:val="ListParagraph"/>
        <w:numPr>
          <w:ilvl w:val="0"/>
          <w:numId w:val="16"/>
        </w:numPr>
        <w:spacing w:after="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 xml:space="preserve">Fundamentals of Competitive Strategy and the </w:t>
      </w:r>
      <w:r w:rsidRPr="00AF41FD">
        <w:rPr>
          <w:rFonts w:ascii="Tahoma" w:hAnsi="Tahoma" w:cs="Tahoma"/>
          <w:color w:val="000000" w:themeColor="text1"/>
          <w:sz w:val="20"/>
          <w:szCs w:val="20"/>
        </w:rPr>
        <w:t>Historical Shifts in Strategic Focus</w:t>
      </w:r>
    </w:p>
    <w:p w:rsidR="00D96F79" w:rsidRPr="00AF41FD" w:rsidRDefault="00D96F79" w:rsidP="00D96F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Examine the underlying industry profitability and firm performance using Michael Porter’s 5 Forces</w:t>
      </w:r>
    </w:p>
    <w:p w:rsidR="00D96F79" w:rsidRPr="00AF41FD" w:rsidRDefault="00D96F79" w:rsidP="00D96F7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Learn analytical frameworks for strategy formulation</w:t>
      </w:r>
    </w:p>
    <w:p w:rsidR="00D96F79" w:rsidRPr="00AF41FD" w:rsidRDefault="00D96F79" w:rsidP="00D96F79">
      <w:pPr>
        <w:pStyle w:val="ListParagraph"/>
        <w:numPr>
          <w:ilvl w:val="0"/>
          <w:numId w:val="16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The Strategic Planning Process</w:t>
      </w:r>
    </w:p>
    <w:p w:rsidR="00D96F79" w:rsidRPr="00AF41FD" w:rsidRDefault="00D96F79" w:rsidP="00D96F79">
      <w:pPr>
        <w:pStyle w:val="ListParagraph"/>
        <w:numPr>
          <w:ilvl w:val="0"/>
          <w:numId w:val="16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The 5 tasks of Strategic Management</w:t>
      </w:r>
    </w:p>
    <w:p w:rsidR="00D96F79" w:rsidRPr="00AF41FD" w:rsidRDefault="00D96F79" w:rsidP="00D96F79">
      <w:pPr>
        <w:pStyle w:val="ListParagraph"/>
        <w:numPr>
          <w:ilvl w:val="0"/>
          <w:numId w:val="16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Hands-on Workshop</w:t>
      </w:r>
    </w:p>
    <w:p w:rsidR="00D96F79" w:rsidRPr="00AF41FD" w:rsidRDefault="00D96F79" w:rsidP="00D96F79">
      <w:pPr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eastAsia="Times New Roman" w:hAnsi="Tahoma" w:cs="Tahoma"/>
          <w:b/>
          <w:color w:val="000000" w:themeColor="text1"/>
          <w:sz w:val="20"/>
          <w:szCs w:val="20"/>
        </w:rPr>
        <w:t>Benefits</w:t>
      </w:r>
    </w:p>
    <w:p w:rsidR="00D96F79" w:rsidRPr="00AF41FD" w:rsidRDefault="00D96F79" w:rsidP="00D96F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</w:rPr>
        <w:t>Improve your strategic thinking and focus on actions</w:t>
      </w:r>
    </w:p>
    <w:p w:rsidR="00D96F79" w:rsidRPr="00AF41FD" w:rsidRDefault="00D96F79" w:rsidP="00D96F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</w:rPr>
        <w:t>Sharpen your competitive skills and confidence to change the strategic management of your organization</w:t>
      </w:r>
    </w:p>
    <w:p w:rsidR="00D96F79" w:rsidRPr="00AF41FD" w:rsidRDefault="00D96F79" w:rsidP="00D96F79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</w:rPr>
        <w:t>Fine-tune intuition and apply practical tools to break into new competitive markets</w:t>
      </w:r>
    </w:p>
    <w:p w:rsidR="00D96F79" w:rsidRPr="00AF41FD" w:rsidRDefault="00D96F79" w:rsidP="00D96F79">
      <w:pPr>
        <w:pStyle w:val="ListParagraph"/>
        <w:numPr>
          <w:ilvl w:val="0"/>
          <w:numId w:val="15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Group participation in strategy formulation motivates the team and ensures commitment</w:t>
      </w:r>
      <w:bookmarkStart w:id="1" w:name="_GoBack"/>
      <w:bookmarkEnd w:id="1"/>
    </w:p>
    <w:p w:rsidR="00D96F79" w:rsidRPr="00AF41FD" w:rsidRDefault="00D96F79" w:rsidP="00D96F79">
      <w:pPr>
        <w:pStyle w:val="ListParagraph"/>
        <w:numPr>
          <w:ilvl w:val="0"/>
          <w:numId w:val="15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The avoidance of common strategy formulation problems, i.e., analysis paralysis, inundation with details and numbers, rigidity and outdated strategy.</w:t>
      </w:r>
    </w:p>
    <w:p w:rsidR="00D96F79" w:rsidRPr="00AF41FD" w:rsidRDefault="00D96F79" w:rsidP="00D96F79">
      <w:pPr>
        <w:pStyle w:val="ListParagraph"/>
        <w:numPr>
          <w:ilvl w:val="0"/>
          <w:numId w:val="15"/>
        </w:numPr>
        <w:spacing w:after="160" w:line="259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F41FD">
        <w:rPr>
          <w:rFonts w:ascii="Tahoma" w:hAnsi="Tahoma" w:cs="Tahoma"/>
          <w:color w:val="000000" w:themeColor="text1"/>
          <w:sz w:val="20"/>
          <w:szCs w:val="20"/>
        </w:rPr>
        <w:t>The strategy formulation exercise is in effect a "back to the drawing board" process and reinforces the whole essence of the business entity.</w:t>
      </w:r>
    </w:p>
    <w:p w:rsidR="00D96F79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  <w:r w:rsidRPr="00AF41FD">
        <w:rPr>
          <w:rFonts w:ascii="Tahoma" w:eastAsia="Times New Roman" w:hAnsi="Tahoma" w:cs="Tahoma"/>
          <w:color w:val="000000" w:themeColor="text1"/>
          <w:sz w:val="20"/>
          <w:szCs w:val="20"/>
          <w:lang/>
        </w:rPr>
        <w:t>You will leave the program with specific tools that you can use to make an immediate strategic impact once you return to your company or organization.</w:t>
      </w:r>
    </w:p>
    <w:p w:rsidR="00D96F79" w:rsidRDefault="00D96F79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</w:p>
    <w:p w:rsidR="00123FDB" w:rsidRPr="00AF41FD" w:rsidRDefault="00123FDB" w:rsidP="00D96F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/>
        </w:rPr>
      </w:pPr>
    </w:p>
    <w:p w:rsidR="00CC1250" w:rsidRDefault="00CC1250" w:rsidP="00CC1250">
      <w:pPr>
        <w:pStyle w:val="Heading1"/>
        <w:rPr>
          <w:rFonts w:ascii="Arial" w:hAnsi="Arial" w:cs="Arial"/>
          <w:b/>
          <w:color w:val="000000" w:themeColor="text1"/>
          <w:sz w:val="24"/>
          <w:szCs w:val="24"/>
        </w:rPr>
      </w:pPr>
      <w:r w:rsidRPr="002B4D3A">
        <w:rPr>
          <w:rFonts w:ascii="Arial" w:hAnsi="Arial" w:cs="Arial"/>
          <w:b/>
          <w:color w:val="000000" w:themeColor="text1"/>
          <w:sz w:val="24"/>
          <w:szCs w:val="24"/>
        </w:rPr>
        <w:tab/>
      </w:r>
      <w:bookmarkStart w:id="2" w:name="_Toc410337287"/>
      <w:r w:rsidRPr="002B4D3A">
        <w:rPr>
          <w:rFonts w:ascii="Arial" w:hAnsi="Arial" w:cs="Arial"/>
          <w:b/>
          <w:color w:val="000000" w:themeColor="text1"/>
          <w:sz w:val="24"/>
          <w:szCs w:val="24"/>
        </w:rPr>
        <w:t>METHODOLOGY</w:t>
      </w:r>
      <w:bookmarkEnd w:id="2"/>
    </w:p>
    <w:p w:rsidR="00123FDB" w:rsidRDefault="00123FDB" w:rsidP="00123FDB">
      <w:pPr>
        <w:pStyle w:val="Heading2"/>
        <w:numPr>
          <w:ilvl w:val="0"/>
          <w:numId w:val="0"/>
        </w:numPr>
        <w:ind w:left="576"/>
      </w:pPr>
    </w:p>
    <w:p w:rsidR="00123FDB" w:rsidRPr="00123FDB" w:rsidRDefault="00123FDB" w:rsidP="00123FDB">
      <w:pPr>
        <w:pStyle w:val="Heading2"/>
        <w:numPr>
          <w:ilvl w:val="0"/>
          <w:numId w:val="0"/>
        </w:numPr>
        <w:ind w:left="576"/>
      </w:pPr>
    </w:p>
    <w:p w:rsidR="00CC1250" w:rsidRPr="00783E80" w:rsidRDefault="00CC1250" w:rsidP="00CC1250">
      <w:pPr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In order to ensure true experiential learning, our methodology shall entail the use of the following;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Presentations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Visuals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Videos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Group Exercises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Role Play</w:t>
      </w: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</w:p>
    <w:p w:rsidR="00CC1250" w:rsidRPr="00783E80" w:rsidRDefault="00CC1250" w:rsidP="00CC1250">
      <w:pPr>
        <w:spacing w:after="0"/>
        <w:rPr>
          <w:rFonts w:ascii="Arial" w:hAnsi="Arial" w:cs="Arial"/>
          <w:color w:val="000000" w:themeColor="text1"/>
        </w:rPr>
      </w:pPr>
    </w:p>
    <w:p w:rsidR="00CC1250" w:rsidRPr="00783E80" w:rsidRDefault="00CC1250" w:rsidP="00CC1250">
      <w:pPr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Feedback will also be sought to measure performance and in order to improve on the program and serve you better.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These shall be by;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 xml:space="preserve">Administering tests on the participants to measure level of understanding at the end of the class room session 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 xml:space="preserve">Administering questionnaires on participants in order to take in their comments at the end of the class room session </w:t>
      </w:r>
    </w:p>
    <w:p w:rsidR="00CC1250" w:rsidRPr="00783E80" w:rsidRDefault="00CC1250" w:rsidP="00CC1250">
      <w:pPr>
        <w:spacing w:after="100" w:afterAutospacing="1"/>
        <w:rPr>
          <w:rFonts w:ascii="Arial" w:hAnsi="Arial" w:cs="Arial"/>
          <w:color w:val="000000" w:themeColor="text1"/>
        </w:rPr>
      </w:pPr>
      <w:r w:rsidRPr="00783E80">
        <w:rPr>
          <w:rFonts w:ascii="Arial" w:hAnsi="Arial" w:cs="Arial"/>
          <w:color w:val="000000" w:themeColor="text1"/>
        </w:rPr>
        <w:t>•</w:t>
      </w:r>
      <w:r w:rsidRPr="00783E80">
        <w:rPr>
          <w:rFonts w:ascii="Arial" w:hAnsi="Arial" w:cs="Arial"/>
          <w:color w:val="000000" w:themeColor="text1"/>
        </w:rPr>
        <w:tab/>
        <w:t>Administering questionnaires on supervisors 90 days after the end of the class room session to measure the improvements on the job</w:t>
      </w:r>
    </w:p>
    <w:p w:rsidR="00CC1250" w:rsidRPr="00783E80" w:rsidRDefault="00CC1250" w:rsidP="00CC1250">
      <w:pPr>
        <w:rPr>
          <w:rFonts w:ascii="Arial" w:hAnsi="Arial" w:cs="Arial"/>
        </w:rPr>
      </w:pPr>
    </w:p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Default="00CC1250" w:rsidP="00CC1250"/>
    <w:p w:rsidR="00CC1250" w:rsidRPr="00783E80" w:rsidRDefault="00CC1250" w:rsidP="00CC1250">
      <w:pPr>
        <w:pStyle w:val="Heading1"/>
        <w:rPr>
          <w:rFonts w:ascii="Arial" w:hAnsi="Arial" w:cs="Arial"/>
          <w:b/>
          <w:sz w:val="24"/>
          <w:szCs w:val="24"/>
        </w:rPr>
      </w:pPr>
      <w:bookmarkStart w:id="3" w:name="_Toc410337288"/>
      <w:r w:rsidRPr="00783E80">
        <w:rPr>
          <w:rFonts w:ascii="Arial" w:hAnsi="Arial" w:cs="Arial"/>
          <w:b/>
          <w:sz w:val="24"/>
          <w:szCs w:val="24"/>
        </w:rPr>
        <w:lastRenderedPageBreak/>
        <w:t>TRAINING LOCATION, DURATION &amp; FEE</w:t>
      </w:r>
      <w:bookmarkEnd w:id="3"/>
    </w:p>
    <w:p w:rsidR="00CC1250" w:rsidRPr="00783E80" w:rsidRDefault="00CC1250" w:rsidP="00CC1250">
      <w:pPr>
        <w:spacing w:before="24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E80">
        <w:rPr>
          <w:rFonts w:ascii="Arial" w:hAnsi="Arial" w:cs="Arial"/>
          <w:b/>
          <w:sz w:val="24"/>
          <w:szCs w:val="24"/>
        </w:rPr>
        <w:t>Location</w:t>
      </w:r>
    </w:p>
    <w:p w:rsidR="00CC1250" w:rsidRDefault="00CC1250" w:rsidP="00CC1250">
      <w:pPr>
        <w:spacing w:before="240"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  <w:r w:rsidRPr="00783E8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6317E6" wp14:editId="5C988A3A">
            <wp:simplePos x="0" y="0"/>
            <wp:positionH relativeFrom="column">
              <wp:posOffset>0</wp:posOffset>
            </wp:positionH>
            <wp:positionV relativeFrom="paragraph">
              <wp:posOffset>23495</wp:posOffset>
            </wp:positionV>
            <wp:extent cx="1266825" cy="1143000"/>
            <wp:effectExtent l="19050" t="19050" r="28575" b="19050"/>
            <wp:wrapTight wrapText="bothSides">
              <wp:wrapPolygon edited="0">
                <wp:start x="-325" y="-360"/>
                <wp:lineTo x="-325" y="21600"/>
                <wp:lineTo x="21762" y="21600"/>
                <wp:lineTo x="21762" y="-360"/>
                <wp:lineTo x="-325" y="-36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43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069">
        <w:rPr>
          <w:rFonts w:ascii="Arial" w:hAnsi="Arial" w:cs="Arial"/>
        </w:rPr>
        <w:t>The training</w:t>
      </w:r>
      <w:r w:rsidRPr="00783E80">
        <w:rPr>
          <w:rFonts w:ascii="Arial" w:hAnsi="Arial" w:cs="Arial"/>
        </w:rPr>
        <w:t xml:space="preserve"> shall take place in the following location;</w:t>
      </w:r>
      <w:r w:rsidRPr="00783E80">
        <w:rPr>
          <w:rFonts w:ascii="Arial" w:hAnsi="Arial" w:cs="Arial"/>
          <w:b/>
          <w:noProof/>
          <w:sz w:val="28"/>
          <w:szCs w:val="28"/>
        </w:rPr>
        <w:t xml:space="preserve"> </w:t>
      </w:r>
    </w:p>
    <w:p w:rsidR="003500DE" w:rsidRDefault="00884133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00DE">
        <w:rPr>
          <w:rFonts w:ascii="Arial" w:hAnsi="Arial" w:cs="Arial"/>
        </w:rPr>
        <w:t>Manufacturers Association of Nigeria</w:t>
      </w:r>
    </w:p>
    <w:p w:rsidR="003500DE" w:rsidRPr="00B07414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Main Secretariat</w:t>
      </w:r>
    </w:p>
    <w:p w:rsidR="003500DE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07414">
        <w:rPr>
          <w:rFonts w:ascii="Arial" w:hAnsi="Arial" w:cs="Arial"/>
        </w:rPr>
        <w:t>Km. 4, Ota-Idiroko Road,</w:t>
      </w:r>
    </w:p>
    <w:p w:rsidR="003500DE" w:rsidRDefault="003500DE" w:rsidP="003500DE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Ota, Ogun State</w:t>
      </w:r>
    </w:p>
    <w:p w:rsidR="00CC1250" w:rsidRPr="00783E80" w:rsidRDefault="00CC1250" w:rsidP="003500DE">
      <w:pPr>
        <w:spacing w:before="240" w:line="360" w:lineRule="auto"/>
        <w:ind w:left="720"/>
        <w:jc w:val="both"/>
        <w:rPr>
          <w:rFonts w:ascii="Arial" w:hAnsi="Arial" w:cs="Arial"/>
        </w:rPr>
      </w:pPr>
      <w:r w:rsidRPr="00783E80">
        <w:rPr>
          <w:rFonts w:ascii="Arial" w:hAnsi="Arial" w:cs="Arial"/>
        </w:rPr>
        <w:t xml:space="preserve"> </w:t>
      </w: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rPr>
          <w:rFonts w:ascii="Arial" w:hAnsi="Arial" w:cs="Arial"/>
          <w:b/>
        </w:rPr>
      </w:pPr>
      <w:r w:rsidRPr="00783E80">
        <w:rPr>
          <w:rFonts w:ascii="Arial" w:hAnsi="Arial" w:cs="Arial"/>
          <w:b/>
        </w:rPr>
        <w:t>Duration &amp; Time</w:t>
      </w:r>
    </w:p>
    <w:p w:rsidR="00CC1250" w:rsidRPr="00783E80" w:rsidRDefault="00CC1250" w:rsidP="00CC1250">
      <w:pPr>
        <w:rPr>
          <w:rFonts w:ascii="Arial" w:hAnsi="Arial" w:cs="Arial"/>
        </w:rPr>
      </w:pPr>
      <w:r w:rsidRPr="00783E8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FBAB56" wp14:editId="6BE8DB08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200150" cy="895350"/>
            <wp:effectExtent l="19050" t="19050" r="19050" b="19050"/>
            <wp:wrapTight wrapText="bothSides">
              <wp:wrapPolygon edited="0">
                <wp:start x="-343" y="-460"/>
                <wp:lineTo x="-343" y="21600"/>
                <wp:lineTo x="21600" y="21600"/>
                <wp:lineTo x="21600" y="-460"/>
                <wp:lineTo x="-343" y="-46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95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E80">
        <w:rPr>
          <w:rFonts w:ascii="Arial" w:hAnsi="Arial" w:cs="Arial"/>
        </w:rPr>
        <w:t xml:space="preserve">The </w:t>
      </w:r>
      <w:r w:rsidR="00F44E26">
        <w:rPr>
          <w:rFonts w:ascii="Arial" w:hAnsi="Arial" w:cs="Arial"/>
        </w:rPr>
        <w:t xml:space="preserve">Strategy module </w:t>
      </w:r>
      <w:r w:rsidRPr="00783E80">
        <w:rPr>
          <w:rFonts w:ascii="Arial" w:hAnsi="Arial" w:cs="Arial"/>
        </w:rPr>
        <w:t xml:space="preserve">is designed to run for </w:t>
      </w:r>
      <w:r w:rsidR="003500DE">
        <w:rPr>
          <w:rFonts w:ascii="Arial" w:hAnsi="Arial" w:cs="Arial"/>
        </w:rPr>
        <w:t>2</w:t>
      </w:r>
      <w:r w:rsidRPr="00783E80">
        <w:rPr>
          <w:rFonts w:ascii="Arial" w:hAnsi="Arial" w:cs="Arial"/>
        </w:rPr>
        <w:t xml:space="preserve"> days.</w:t>
      </w:r>
    </w:p>
    <w:p w:rsidR="00F44E26" w:rsidRPr="00F44E26" w:rsidRDefault="00F44E26" w:rsidP="00F44E26">
      <w:pPr>
        <w:rPr>
          <w:rFonts w:ascii="Arial" w:hAnsi="Arial" w:cs="Arial"/>
        </w:rPr>
      </w:pPr>
      <w:r w:rsidRPr="00F44E26">
        <w:rPr>
          <w:rFonts w:ascii="Arial" w:hAnsi="Arial" w:cs="Arial"/>
        </w:rPr>
        <w:t>19</w:t>
      </w:r>
      <w:r w:rsidRPr="00F44E26">
        <w:rPr>
          <w:rFonts w:ascii="Arial" w:hAnsi="Arial" w:cs="Arial"/>
          <w:vertAlign w:val="superscript"/>
        </w:rPr>
        <w:t xml:space="preserve">th </w:t>
      </w:r>
      <w:r w:rsidRPr="00F44E26">
        <w:rPr>
          <w:rFonts w:ascii="Arial" w:hAnsi="Arial" w:cs="Arial"/>
        </w:rPr>
        <w:t>&amp; 20</w:t>
      </w:r>
      <w:r w:rsidRPr="00F44E26">
        <w:rPr>
          <w:rFonts w:ascii="Arial" w:hAnsi="Arial" w:cs="Arial"/>
          <w:vertAlign w:val="superscript"/>
        </w:rPr>
        <w:t xml:space="preserve">th </w:t>
      </w:r>
      <w:r w:rsidRPr="00F44E26">
        <w:rPr>
          <w:rFonts w:ascii="Arial" w:hAnsi="Arial" w:cs="Arial"/>
        </w:rPr>
        <w:t>of May, 2016</w:t>
      </w:r>
    </w:p>
    <w:p w:rsidR="00CC1250" w:rsidRPr="00783E80" w:rsidRDefault="00CC1250" w:rsidP="00CC1250">
      <w:pPr>
        <w:rPr>
          <w:rFonts w:ascii="Arial" w:hAnsi="Arial" w:cs="Arial"/>
        </w:rPr>
      </w:pP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CC1250" w:rsidP="00CC1250">
      <w:pPr>
        <w:rPr>
          <w:rFonts w:ascii="Arial" w:hAnsi="Arial" w:cs="Arial"/>
          <w:b/>
          <w:sz w:val="28"/>
          <w:szCs w:val="28"/>
        </w:rPr>
      </w:pPr>
    </w:p>
    <w:p w:rsidR="00CC1250" w:rsidRPr="00783E80" w:rsidRDefault="003500DE" w:rsidP="00CC1250">
      <w:pPr>
        <w:rPr>
          <w:rFonts w:ascii="Arial" w:hAnsi="Arial" w:cs="Arial"/>
          <w:b/>
        </w:rPr>
      </w:pPr>
      <w:r w:rsidRPr="00783E80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210E159" wp14:editId="2CA1C96F">
            <wp:simplePos x="0" y="0"/>
            <wp:positionH relativeFrom="column">
              <wp:posOffset>561</wp:posOffset>
            </wp:positionH>
            <wp:positionV relativeFrom="paragraph">
              <wp:posOffset>311785</wp:posOffset>
            </wp:positionV>
            <wp:extent cx="1344930" cy="807085"/>
            <wp:effectExtent l="19050" t="19050" r="26670" b="12065"/>
            <wp:wrapTight wrapText="bothSides">
              <wp:wrapPolygon edited="0">
                <wp:start x="-306" y="-510"/>
                <wp:lineTo x="-306" y="21413"/>
                <wp:lineTo x="21722" y="21413"/>
                <wp:lineTo x="21722" y="-510"/>
                <wp:lineTo x="-306" y="-51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8070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shade val="50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50" w:rsidRPr="00783E80">
        <w:rPr>
          <w:rFonts w:ascii="Arial" w:hAnsi="Arial" w:cs="Arial"/>
          <w:b/>
        </w:rPr>
        <w:t>Pricing</w:t>
      </w:r>
    </w:p>
    <w:p w:rsidR="003500DE" w:rsidRDefault="003500DE" w:rsidP="003500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fees </w:t>
      </w:r>
      <w:r w:rsidRPr="00783E80">
        <w:rPr>
          <w:rFonts w:ascii="Arial" w:hAnsi="Arial" w:cs="Arial"/>
        </w:rPr>
        <w:t>are NGN</w:t>
      </w:r>
      <w:r>
        <w:rPr>
          <w:rFonts w:ascii="Arial" w:hAnsi="Arial" w:cs="Arial"/>
        </w:rPr>
        <w:t>40,</w:t>
      </w:r>
      <w:r w:rsidRPr="00783E80">
        <w:rPr>
          <w:rFonts w:ascii="Arial" w:hAnsi="Arial" w:cs="Arial"/>
        </w:rPr>
        <w:t xml:space="preserve"> 000.00 per participant</w:t>
      </w:r>
      <w:r>
        <w:rPr>
          <w:rFonts w:ascii="Arial" w:hAnsi="Arial" w:cs="Arial"/>
        </w:rPr>
        <w:t xml:space="preserve"> for MAN members and NGN50, 000 for non-member</w:t>
      </w:r>
    </w:p>
    <w:p w:rsidR="003500DE" w:rsidRPr="00EC56A8" w:rsidRDefault="003500DE" w:rsidP="003500DE">
      <w:pPr>
        <w:pStyle w:val="Point1"/>
        <w:spacing w:before="240" w:after="200" w:line="360" w:lineRule="auto"/>
        <w:jc w:val="both"/>
      </w:pPr>
      <w:r w:rsidRPr="00783E80">
        <w:rPr>
          <w:rFonts w:ascii="Arial" w:hAnsi="Arial" w:cs="Arial"/>
          <w:sz w:val="22"/>
          <w:szCs w:val="22"/>
        </w:rPr>
        <w:t xml:space="preserve">The fee shall cover course materials and </w:t>
      </w:r>
      <w:r>
        <w:rPr>
          <w:rFonts w:ascii="Arial" w:hAnsi="Arial" w:cs="Arial"/>
          <w:sz w:val="22"/>
          <w:szCs w:val="22"/>
        </w:rPr>
        <w:t>refreshments.</w:t>
      </w:r>
    </w:p>
    <w:p w:rsidR="00EC6CEA" w:rsidRDefault="00CC1250" w:rsidP="003500DE">
      <w:r>
        <w:rPr>
          <w:rFonts w:ascii="Arial" w:hAnsi="Arial" w:cs="Arial"/>
        </w:rPr>
        <w:t xml:space="preserve"> </w:t>
      </w:r>
    </w:p>
    <w:sectPr w:rsidR="00EC6CEA" w:rsidSect="00527E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8C0" w:rsidRDefault="007B18C0" w:rsidP="00B049BF">
      <w:pPr>
        <w:spacing w:after="0" w:line="240" w:lineRule="auto"/>
      </w:pPr>
      <w:r>
        <w:separator/>
      </w:r>
    </w:p>
  </w:endnote>
  <w:endnote w:type="continuationSeparator" w:id="0">
    <w:p w:rsidR="007B18C0" w:rsidRDefault="007B18C0" w:rsidP="00B0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8C0" w:rsidRDefault="007B18C0" w:rsidP="00B049BF">
      <w:pPr>
        <w:spacing w:after="0" w:line="240" w:lineRule="auto"/>
      </w:pPr>
      <w:r>
        <w:separator/>
      </w:r>
    </w:p>
  </w:footnote>
  <w:footnote w:type="continuationSeparator" w:id="0">
    <w:p w:rsidR="007B18C0" w:rsidRDefault="007B18C0" w:rsidP="00B0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BF" w:rsidRDefault="00B049BF">
    <w:pPr>
      <w:pStyle w:val="Header"/>
    </w:pPr>
  </w:p>
  <w:p w:rsidR="00B049BF" w:rsidRDefault="00B0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EDD"/>
    <w:multiLevelType w:val="hybridMultilevel"/>
    <w:tmpl w:val="C794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74F4"/>
    <w:multiLevelType w:val="multilevel"/>
    <w:tmpl w:val="F984DD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808080" w:themeColor="background1" w:themeShade="8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7A5FB5"/>
    <w:multiLevelType w:val="hybridMultilevel"/>
    <w:tmpl w:val="52C6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26E4F"/>
    <w:multiLevelType w:val="hybridMultilevel"/>
    <w:tmpl w:val="B89A7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A1A03"/>
    <w:multiLevelType w:val="hybridMultilevel"/>
    <w:tmpl w:val="199E27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164530"/>
    <w:multiLevelType w:val="hybridMultilevel"/>
    <w:tmpl w:val="C794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E2B44"/>
    <w:multiLevelType w:val="hybridMultilevel"/>
    <w:tmpl w:val="2256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D57CC"/>
    <w:multiLevelType w:val="hybridMultilevel"/>
    <w:tmpl w:val="F962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42A09"/>
    <w:multiLevelType w:val="hybridMultilevel"/>
    <w:tmpl w:val="C71A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20101"/>
    <w:multiLevelType w:val="hybridMultilevel"/>
    <w:tmpl w:val="86D8B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767A4"/>
    <w:multiLevelType w:val="hybridMultilevel"/>
    <w:tmpl w:val="AD90D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F65593"/>
    <w:multiLevelType w:val="hybridMultilevel"/>
    <w:tmpl w:val="17D49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052A0"/>
    <w:multiLevelType w:val="hybridMultilevel"/>
    <w:tmpl w:val="DF00B5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70430C"/>
    <w:multiLevelType w:val="hybridMultilevel"/>
    <w:tmpl w:val="EC10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6543E9"/>
    <w:multiLevelType w:val="hybridMultilevel"/>
    <w:tmpl w:val="8D58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1B7F4A"/>
    <w:multiLevelType w:val="hybridMultilevel"/>
    <w:tmpl w:val="A05C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0"/>
    <w:rsid w:val="00086C54"/>
    <w:rsid w:val="00123FDB"/>
    <w:rsid w:val="00301ED6"/>
    <w:rsid w:val="003500DE"/>
    <w:rsid w:val="00360BED"/>
    <w:rsid w:val="00527E61"/>
    <w:rsid w:val="00557BDD"/>
    <w:rsid w:val="005D1991"/>
    <w:rsid w:val="006343ED"/>
    <w:rsid w:val="00692B12"/>
    <w:rsid w:val="007B18C0"/>
    <w:rsid w:val="00884133"/>
    <w:rsid w:val="009365D1"/>
    <w:rsid w:val="009D7327"/>
    <w:rsid w:val="00A14069"/>
    <w:rsid w:val="00A547CA"/>
    <w:rsid w:val="00B049BF"/>
    <w:rsid w:val="00CC1250"/>
    <w:rsid w:val="00CC56B3"/>
    <w:rsid w:val="00CD02E4"/>
    <w:rsid w:val="00D639B0"/>
    <w:rsid w:val="00D96F79"/>
    <w:rsid w:val="00EC6CEA"/>
    <w:rsid w:val="00F4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  <w:pPr>
      <w:spacing w:after="200" w:line="276" w:lineRule="auto"/>
    </w:pPr>
  </w:style>
  <w:style w:type="paragraph" w:styleId="Heading1">
    <w:name w:val="heading 1"/>
    <w:aliases w:val="h1,new page/chapter,1,section,heading 1.1,L1,dd heading 1,dh1,SITA,H1,Document Title,Heading - section,h1 chapter heading,Chapter,Subject Title"/>
    <w:basedOn w:val="Normal"/>
    <w:next w:val="Heading2"/>
    <w:link w:val="Heading1Char"/>
    <w:qFormat/>
    <w:rsid w:val="00CC1250"/>
    <w:pPr>
      <w:numPr>
        <w:numId w:val="2"/>
      </w:numPr>
      <w:spacing w:after="260" w:line="260" w:lineRule="exact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aliases w:val="Subheading,h2,L2,dd heading 2,dh2,2,sub-sect,h2 main heading,Heading 21,Level2,PIM2"/>
    <w:basedOn w:val="Normal"/>
    <w:link w:val="Heading2Char"/>
    <w:qFormat/>
    <w:rsid w:val="00CC1250"/>
    <w:pPr>
      <w:numPr>
        <w:ilvl w:val="1"/>
        <w:numId w:val="2"/>
      </w:numPr>
      <w:spacing w:after="260" w:line="260" w:lineRule="exact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aliases w:val="L3,h3,dd heading 3,dh3,3,sub-sub,3 bullet,b,RFP Heading 3,Task,Tsk,Criterion,RFP H3 - Q,RFI H3 (Q),Annotationen,Paragraph,Section 1.1.1,Paragraph2,Level3"/>
    <w:basedOn w:val="Normal"/>
    <w:next w:val="Normal"/>
    <w:link w:val="Heading3Char"/>
    <w:qFormat/>
    <w:rsid w:val="00CC1250"/>
    <w:pPr>
      <w:numPr>
        <w:ilvl w:val="2"/>
        <w:numId w:val="2"/>
      </w:numPr>
      <w:spacing w:after="260" w:line="260" w:lineRule="exact"/>
      <w:outlineLvl w:val="2"/>
    </w:pPr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paragraph" w:styleId="Heading4">
    <w:name w:val="heading 4"/>
    <w:aliases w:val="h4,H4,4,Paragraph3"/>
    <w:basedOn w:val="Normal"/>
    <w:next w:val="Normal"/>
    <w:link w:val="Heading4Char"/>
    <w:qFormat/>
    <w:rsid w:val="00CC1250"/>
    <w:pPr>
      <w:keepNext/>
      <w:numPr>
        <w:ilvl w:val="3"/>
        <w:numId w:val="2"/>
      </w:numPr>
      <w:spacing w:after="260" w:line="260" w:lineRule="exact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aliases w:val="L5,5"/>
    <w:basedOn w:val="Normal"/>
    <w:next w:val="Normal"/>
    <w:link w:val="Heading5Char"/>
    <w:qFormat/>
    <w:rsid w:val="00CC125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6">
    <w:name w:val="heading 6"/>
    <w:aliases w:val="6"/>
    <w:basedOn w:val="Normal"/>
    <w:next w:val="Normal"/>
    <w:link w:val="Heading6Char"/>
    <w:qFormat/>
    <w:rsid w:val="00CC1250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7">
    <w:name w:val="heading 7"/>
    <w:aliases w:val="7"/>
    <w:basedOn w:val="Normal"/>
    <w:next w:val="Normal"/>
    <w:link w:val="Heading7Char"/>
    <w:qFormat/>
    <w:rsid w:val="00CC125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aliases w:val="8"/>
    <w:basedOn w:val="Normal"/>
    <w:next w:val="Normal"/>
    <w:link w:val="Heading8Char"/>
    <w:qFormat/>
    <w:rsid w:val="00CC125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aliases w:val="9"/>
    <w:basedOn w:val="Normal"/>
    <w:next w:val="Normal"/>
    <w:link w:val="Heading9Char"/>
    <w:qFormat/>
    <w:rsid w:val="00CC125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,1 Char,section Char,heading 1.1 Char,L1 Char,dd heading 1 Char,dh1 Char,SITA Char,H1 Char,Document Title Char,Heading - section Char,h1 chapter heading Char,Chapter Char,Subject Title Char"/>
    <w:basedOn w:val="DefaultParagraphFont"/>
    <w:link w:val="Heading1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aliases w:val="Subheading Char,h2 Char,L2 Char,dd heading 2 Char,dh2 Char,2 Char,sub-sect Char,h2 main heading Char,Heading 21 Char,Level2 Char,PIM2 Char"/>
    <w:basedOn w:val="DefaultParagraphFont"/>
    <w:link w:val="Heading2"/>
    <w:rsid w:val="00CC125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L3 Char,h3 Char,dd heading 3 Char,dh3 Char,3 Char,sub-sub Char,3 bullet Char,b Char,RFP Heading 3 Char,Task Char,Tsk Char,Criterion Char,RFP H3 - Q Char,RFI H3 (Q) Char,Annotationen Char,Paragraph Char,Section 1.1.1 Char,Paragraph2 Char"/>
    <w:basedOn w:val="DefaultParagraphFont"/>
    <w:link w:val="Heading3"/>
    <w:rsid w:val="00CC1250"/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character" w:customStyle="1" w:styleId="Heading4Char">
    <w:name w:val="Heading 4 Char"/>
    <w:aliases w:val="h4 Char,H4 Char,4 Char,Paragraph3 Char"/>
    <w:basedOn w:val="DefaultParagraphFont"/>
    <w:link w:val="Heading4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aliases w:val="L5 Char,5 Char"/>
    <w:basedOn w:val="DefaultParagraphFont"/>
    <w:link w:val="Heading5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aliases w:val="6 Char"/>
    <w:basedOn w:val="DefaultParagraphFont"/>
    <w:link w:val="Heading6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7Char">
    <w:name w:val="Heading 7 Char"/>
    <w:aliases w:val="7 Char"/>
    <w:basedOn w:val="DefaultParagraphFont"/>
    <w:link w:val="Heading7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aliases w:val="9 Char"/>
    <w:basedOn w:val="DefaultParagraphFont"/>
    <w:link w:val="Heading9"/>
    <w:rsid w:val="00CC1250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1250"/>
    <w:pPr>
      <w:ind w:left="720"/>
      <w:contextualSpacing/>
    </w:pPr>
  </w:style>
  <w:style w:type="paragraph" w:customStyle="1" w:styleId="Point1">
    <w:name w:val="Point 1"/>
    <w:basedOn w:val="Normal"/>
    <w:rsid w:val="00CC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F"/>
  </w:style>
  <w:style w:type="paragraph" w:styleId="Footer">
    <w:name w:val="footer"/>
    <w:basedOn w:val="Normal"/>
    <w:link w:val="Foot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F"/>
  </w:style>
  <w:style w:type="paragraph" w:styleId="NoSpacing">
    <w:name w:val="No Spacing"/>
    <w:link w:val="NoSpacingChar"/>
    <w:uiPriority w:val="1"/>
    <w:qFormat/>
    <w:rsid w:val="00B049B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49BF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96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50"/>
    <w:pPr>
      <w:spacing w:after="200" w:line="276" w:lineRule="auto"/>
    </w:pPr>
  </w:style>
  <w:style w:type="paragraph" w:styleId="Heading1">
    <w:name w:val="heading 1"/>
    <w:aliases w:val="h1,new page/chapter,1,section,heading 1.1,L1,dd heading 1,dh1,SITA,H1,Document Title,Heading - section,h1 chapter heading,Chapter,Subject Title"/>
    <w:basedOn w:val="Normal"/>
    <w:next w:val="Heading2"/>
    <w:link w:val="Heading1Char"/>
    <w:qFormat/>
    <w:rsid w:val="00CC1250"/>
    <w:pPr>
      <w:numPr>
        <w:numId w:val="2"/>
      </w:numPr>
      <w:spacing w:after="260" w:line="260" w:lineRule="exact"/>
      <w:outlineLvl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aliases w:val="Subheading,h2,L2,dd heading 2,dh2,2,sub-sect,h2 main heading,Heading 21,Level2,PIM2"/>
    <w:basedOn w:val="Normal"/>
    <w:link w:val="Heading2Char"/>
    <w:qFormat/>
    <w:rsid w:val="00CC1250"/>
    <w:pPr>
      <w:numPr>
        <w:ilvl w:val="1"/>
        <w:numId w:val="2"/>
      </w:numPr>
      <w:spacing w:after="260" w:line="260" w:lineRule="exact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aliases w:val="L3,h3,dd heading 3,dh3,3,sub-sub,3 bullet,b,RFP Heading 3,Task,Tsk,Criterion,RFP H3 - Q,RFI H3 (Q),Annotationen,Paragraph,Section 1.1.1,Paragraph2,Level3"/>
    <w:basedOn w:val="Normal"/>
    <w:next w:val="Normal"/>
    <w:link w:val="Heading3Char"/>
    <w:qFormat/>
    <w:rsid w:val="00CC1250"/>
    <w:pPr>
      <w:numPr>
        <w:ilvl w:val="2"/>
        <w:numId w:val="2"/>
      </w:numPr>
      <w:spacing w:after="260" w:line="260" w:lineRule="exact"/>
      <w:outlineLvl w:val="2"/>
    </w:pPr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paragraph" w:styleId="Heading4">
    <w:name w:val="heading 4"/>
    <w:aliases w:val="h4,H4,4,Paragraph3"/>
    <w:basedOn w:val="Normal"/>
    <w:next w:val="Normal"/>
    <w:link w:val="Heading4Char"/>
    <w:qFormat/>
    <w:rsid w:val="00CC1250"/>
    <w:pPr>
      <w:keepNext/>
      <w:numPr>
        <w:ilvl w:val="3"/>
        <w:numId w:val="2"/>
      </w:numPr>
      <w:spacing w:after="260" w:line="260" w:lineRule="exact"/>
      <w:outlineLvl w:val="3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5">
    <w:name w:val="heading 5"/>
    <w:aliases w:val="L5,5"/>
    <w:basedOn w:val="Normal"/>
    <w:next w:val="Normal"/>
    <w:link w:val="Heading5Char"/>
    <w:qFormat/>
    <w:rsid w:val="00CC1250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6">
    <w:name w:val="heading 6"/>
    <w:aliases w:val="6"/>
    <w:basedOn w:val="Normal"/>
    <w:next w:val="Normal"/>
    <w:link w:val="Heading6Char"/>
    <w:qFormat/>
    <w:rsid w:val="00CC1250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7">
    <w:name w:val="heading 7"/>
    <w:aliases w:val="7"/>
    <w:basedOn w:val="Normal"/>
    <w:next w:val="Normal"/>
    <w:link w:val="Heading7Char"/>
    <w:qFormat/>
    <w:rsid w:val="00CC1250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aliases w:val="8"/>
    <w:basedOn w:val="Normal"/>
    <w:next w:val="Normal"/>
    <w:link w:val="Heading8Char"/>
    <w:qFormat/>
    <w:rsid w:val="00CC1250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aliases w:val="9"/>
    <w:basedOn w:val="Normal"/>
    <w:next w:val="Normal"/>
    <w:link w:val="Heading9Char"/>
    <w:qFormat/>
    <w:rsid w:val="00CC1250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new page/chapter Char,1 Char,section Char,heading 1.1 Char,L1 Char,dd heading 1 Char,dh1 Char,SITA Char,H1 Char,Document Title Char,Heading - section Char,h1 chapter heading Char,Chapter Char,Subject Title Char"/>
    <w:basedOn w:val="DefaultParagraphFont"/>
    <w:link w:val="Heading1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aliases w:val="Subheading Char,h2 Char,L2 Char,dd heading 2 Char,dh2 Char,2 Char,sub-sect Char,h2 main heading Char,Heading 21 Char,Level2 Char,PIM2 Char"/>
    <w:basedOn w:val="DefaultParagraphFont"/>
    <w:link w:val="Heading2"/>
    <w:rsid w:val="00CC1250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3Char">
    <w:name w:val="Heading 3 Char"/>
    <w:aliases w:val="L3 Char,h3 Char,dd heading 3 Char,dh3 Char,3 Char,sub-sub Char,3 bullet Char,b Char,RFP Heading 3 Char,Task Char,Tsk Char,Criterion Char,RFP H3 - Q Char,RFI H3 (Q) Char,Annotationen Char,Paragraph Char,Section 1.1.1 Char,Paragraph2 Char"/>
    <w:basedOn w:val="DefaultParagraphFont"/>
    <w:link w:val="Heading3"/>
    <w:rsid w:val="00CC1250"/>
    <w:rPr>
      <w:rFonts w:ascii="Times New Roman" w:eastAsia="Times New Roman" w:hAnsi="Times New Roman" w:cs="Times New Roman"/>
      <w:position w:val="-4"/>
      <w:sz w:val="20"/>
      <w:szCs w:val="20"/>
      <w:lang w:val="en-GB"/>
    </w:rPr>
  </w:style>
  <w:style w:type="character" w:customStyle="1" w:styleId="Heading4Char">
    <w:name w:val="Heading 4 Char"/>
    <w:aliases w:val="h4 Char,H4 Char,4 Char,Paragraph3 Char"/>
    <w:basedOn w:val="DefaultParagraphFont"/>
    <w:link w:val="Heading4"/>
    <w:rsid w:val="00CC125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aliases w:val="L5 Char,5 Char"/>
    <w:basedOn w:val="DefaultParagraphFont"/>
    <w:link w:val="Heading5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6Char">
    <w:name w:val="Heading 6 Char"/>
    <w:aliases w:val="6 Char"/>
    <w:basedOn w:val="DefaultParagraphFont"/>
    <w:link w:val="Heading6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7Char">
    <w:name w:val="Heading 7 Char"/>
    <w:aliases w:val="7 Char"/>
    <w:basedOn w:val="DefaultParagraphFont"/>
    <w:link w:val="Heading7"/>
    <w:rsid w:val="00CC1250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aliases w:val="8 Char"/>
    <w:basedOn w:val="DefaultParagraphFont"/>
    <w:link w:val="Heading8"/>
    <w:rsid w:val="00CC1250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aliases w:val="9 Char"/>
    <w:basedOn w:val="DefaultParagraphFont"/>
    <w:link w:val="Heading9"/>
    <w:rsid w:val="00CC1250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C1250"/>
    <w:pPr>
      <w:ind w:left="720"/>
      <w:contextualSpacing/>
    </w:pPr>
  </w:style>
  <w:style w:type="paragraph" w:customStyle="1" w:styleId="Point1">
    <w:name w:val="Point 1"/>
    <w:basedOn w:val="Normal"/>
    <w:rsid w:val="00CC1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CC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BF"/>
  </w:style>
  <w:style w:type="paragraph" w:styleId="Footer">
    <w:name w:val="footer"/>
    <w:basedOn w:val="Normal"/>
    <w:link w:val="FooterChar"/>
    <w:uiPriority w:val="99"/>
    <w:unhideWhenUsed/>
    <w:rsid w:val="00B04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BF"/>
  </w:style>
  <w:style w:type="paragraph" w:styleId="NoSpacing">
    <w:name w:val="No Spacing"/>
    <w:link w:val="NoSpacingChar"/>
    <w:uiPriority w:val="1"/>
    <w:qFormat/>
    <w:rsid w:val="00B049B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049BF"/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96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8F1D-94AC-437F-98BE-3ACBE9EF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Olabimtan</dc:creator>
  <cp:keywords/>
  <dc:description/>
  <cp:lastModifiedBy>olabimtansimon@yahoo.com</cp:lastModifiedBy>
  <cp:revision>10</cp:revision>
  <cp:lastPrinted>2016-02-04T13:35:00Z</cp:lastPrinted>
  <dcterms:created xsi:type="dcterms:W3CDTF">2016-02-04T12:27:00Z</dcterms:created>
  <dcterms:modified xsi:type="dcterms:W3CDTF">2016-03-17T18:49:00Z</dcterms:modified>
</cp:coreProperties>
</file>